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B1" w:rsidRDefault="009E5BB1"/>
    <w:p w:rsidR="009E5BB1" w:rsidRDefault="009E5BB1">
      <w:r>
        <w:rPr>
          <w:noProof/>
        </w:rPr>
        <mc:AlternateContent>
          <mc:Choice Requires="wps">
            <w:drawing>
              <wp:anchor distT="0" distB="0" distL="114300" distR="114300" simplePos="0" relativeHeight="251659264" behindDoc="0" locked="0" layoutInCell="1" allowOverlap="1" wp14:anchorId="405B2A98" wp14:editId="047DDA38">
                <wp:simplePos x="0" y="0"/>
                <wp:positionH relativeFrom="column">
                  <wp:posOffset>895350</wp:posOffset>
                </wp:positionH>
                <wp:positionV relativeFrom="paragraph">
                  <wp:posOffset>15240</wp:posOffset>
                </wp:positionV>
                <wp:extent cx="4518660" cy="982980"/>
                <wp:effectExtent l="0" t="0" r="15240" b="266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982980"/>
                        </a:xfrm>
                        <a:prstGeom prst="rect">
                          <a:avLst/>
                        </a:prstGeom>
                        <a:solidFill>
                          <a:schemeClr val="bg2"/>
                        </a:solidFill>
                        <a:ln w="9525">
                          <a:solidFill>
                            <a:srgbClr val="000000"/>
                          </a:solidFill>
                          <a:miter lim="800000"/>
                          <a:headEnd/>
                          <a:tailEnd/>
                        </a:ln>
                      </wps:spPr>
                      <wps:txbx>
                        <w:txbxContent>
                          <w:p w:rsidR="009E5BB1" w:rsidRPr="009E5BB1" w:rsidRDefault="009E5BB1" w:rsidP="009E5BB1">
                            <w:pPr>
                              <w:rPr>
                                <w:sz w:val="28"/>
                                <w:szCs w:val="28"/>
                              </w:rPr>
                            </w:pPr>
                            <w:r w:rsidRPr="009E5BB1">
                              <w:rPr>
                                <w:sz w:val="28"/>
                                <w:szCs w:val="28"/>
                              </w:rPr>
                              <w:t>Ce</w:t>
                            </w:r>
                            <w:r w:rsidR="00174E28">
                              <w:rPr>
                                <w:sz w:val="28"/>
                                <w:szCs w:val="28"/>
                              </w:rPr>
                              <w:t>tte fiche</w:t>
                            </w:r>
                            <w:r w:rsidRPr="009E5BB1">
                              <w:rPr>
                                <w:sz w:val="28"/>
                                <w:szCs w:val="28"/>
                              </w:rPr>
                              <w:t xml:space="preserve"> propose des ressources pour la classe :</w:t>
                            </w:r>
                          </w:p>
                          <w:p w:rsidR="009E5BB1" w:rsidRPr="009E5BB1" w:rsidRDefault="009E5BB1" w:rsidP="009E5BB1">
                            <w:pPr>
                              <w:pStyle w:val="Paragraphedeliste"/>
                              <w:numPr>
                                <w:ilvl w:val="0"/>
                                <w:numId w:val="22"/>
                              </w:numPr>
                              <w:rPr>
                                <w:sz w:val="28"/>
                                <w:szCs w:val="28"/>
                              </w:rPr>
                            </w:pPr>
                            <w:r w:rsidRPr="009E5BB1">
                              <w:rPr>
                                <w:sz w:val="28"/>
                                <w:szCs w:val="28"/>
                              </w:rPr>
                              <w:t>A propos des insectes</w:t>
                            </w:r>
                          </w:p>
                          <w:p w:rsidR="009E5BB1" w:rsidRPr="009E5BB1" w:rsidRDefault="009E5BB1" w:rsidP="009E5BB1">
                            <w:pPr>
                              <w:pStyle w:val="Paragraphedeliste"/>
                              <w:numPr>
                                <w:ilvl w:val="0"/>
                                <w:numId w:val="22"/>
                              </w:numPr>
                              <w:rPr>
                                <w:sz w:val="28"/>
                                <w:szCs w:val="28"/>
                              </w:rPr>
                            </w:pPr>
                            <w:r w:rsidRPr="009E5BB1">
                              <w:rPr>
                                <w:sz w:val="28"/>
                                <w:szCs w:val="28"/>
                              </w:rPr>
                              <w:t>A propos des énergies</w:t>
                            </w:r>
                          </w:p>
                          <w:p w:rsidR="009E5BB1" w:rsidRDefault="009E5B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70.5pt;margin-top:1.2pt;width:355.8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NMAIAAEoEAAAOAAAAZHJzL2Uyb0RvYy54bWysVE1v2zAMvQ/YfxB0X+x4SZoYcYouXYcB&#10;3QfQ7bKbLMmxMFnUJCV2+utHyWmWdrdhOQiiST2S75FZXw+dJgfpvAJT0ekkp0QaDkKZXUW/f7t7&#10;s6TEB2YE02BkRY/S0+vN61fr3paygBa0kI4giPFlbyvahmDLLPO8lR3zE7DSoLMB17GApttlwrEe&#10;0TudFXm+yHpwwjrg0nv8ejs66SbhN43k4UvTeBmIrijWFtLp0lnHM9usWblzzLaKn8pg/1BFx5TB&#10;pGeoWxYY2Tv1F1SnuAMPTZhw6DJoGsVl6gG7meYvunlomZWpFyTH2zNN/v/B8s+Hr44oUdG3+RUl&#10;hnUo0g+UighJghyCJEUkqbe+xNgHi9FheAcDip0a9vYe+E9PDGxbZnbyxjnoW8kEFjmNL7OLpyOO&#10;jyB1/wkE5mL7AAloaFwXGUROCKKjWMezQFgH4fhxNp8uFwt0cfStlsVqmRTMWPn02jofPkjoSLxU&#10;1OEAJHR2uPchVsPKp5CYzINW4k5pnYw4dHKrHTkwHJd6lzrHF8+itCE9Jp8X87H/ZwhuV5/f5+mX&#10;KHgB0amAQ69VV9HlOYiVkbX3RqSRDEzp8Y75tTnRGJkbOQxDPZxkqUEckVAH43DjMuKlBfdISY+D&#10;XVH/a8+cpER/NCjKajqbxU1Ixmx+VaDhLj31pYcZjlAVDZSM121I2xP5MnCD4jUq8RpVHis51YoD&#10;m+g+LVfciEs7Rf35C9j8BgAA//8DAFBLAwQUAAYACAAAACEAhLMjzN4AAAAJAQAADwAAAGRycy9k&#10;b3ducmV2LnhtbEyPy07DMBBF90j8gzVI7KjdNE2rEKeqoCxZUJDK0omHJKofke226d8zrOjy6ozu&#10;nFttJmvYGUMcvJMwnwlg6FqvB9dJ+Pp8e1oDi0k5rYx3KOGKETb1/V2lSu0v7gPP+9QxKnGxVBL6&#10;lMaS89j2aFWc+REdsR8frEoUQ8d1UBcqt4ZnQhTcqsHRh16N+NJje9yfrITdURxW1/fFocgNX2yD&#10;+N69NrmUjw/T9hlYwin9H8OfPqlDTU6NPzkdmaGcz2lLkpDlwIivl1kBrCGwXGXA64rfLqh/AQAA&#10;//8DAFBLAQItABQABgAIAAAAIQC2gziS/gAAAOEBAAATAAAAAAAAAAAAAAAAAAAAAABbQ29udGVu&#10;dF9UeXBlc10ueG1sUEsBAi0AFAAGAAgAAAAhADj9If/WAAAAlAEAAAsAAAAAAAAAAAAAAAAALwEA&#10;AF9yZWxzLy5yZWxzUEsBAi0AFAAGAAgAAAAhAP0iBI0wAgAASgQAAA4AAAAAAAAAAAAAAAAALgIA&#10;AGRycy9lMm9Eb2MueG1sUEsBAi0AFAAGAAgAAAAhAISzI8zeAAAACQEAAA8AAAAAAAAAAAAAAAAA&#10;igQAAGRycy9kb3ducmV2LnhtbFBLBQYAAAAABAAEAPMAAACVBQAAAAA=&#10;" fillcolor="#eeece1 [3214]">
                <v:textbox>
                  <w:txbxContent>
                    <w:p w:rsidR="009E5BB1" w:rsidRPr="009E5BB1" w:rsidRDefault="009E5BB1" w:rsidP="009E5BB1">
                      <w:pPr>
                        <w:rPr>
                          <w:sz w:val="28"/>
                          <w:szCs w:val="28"/>
                        </w:rPr>
                      </w:pPr>
                      <w:r w:rsidRPr="009E5BB1">
                        <w:rPr>
                          <w:sz w:val="28"/>
                          <w:szCs w:val="28"/>
                        </w:rPr>
                        <w:t>Ce</w:t>
                      </w:r>
                      <w:r w:rsidR="00174E28">
                        <w:rPr>
                          <w:sz w:val="28"/>
                          <w:szCs w:val="28"/>
                        </w:rPr>
                        <w:t>tte fiche</w:t>
                      </w:r>
                      <w:r w:rsidRPr="009E5BB1">
                        <w:rPr>
                          <w:sz w:val="28"/>
                          <w:szCs w:val="28"/>
                        </w:rPr>
                        <w:t xml:space="preserve"> propose des ressources pour la classe :</w:t>
                      </w:r>
                    </w:p>
                    <w:p w:rsidR="009E5BB1" w:rsidRPr="009E5BB1" w:rsidRDefault="009E5BB1" w:rsidP="009E5BB1">
                      <w:pPr>
                        <w:pStyle w:val="Paragraphedeliste"/>
                        <w:numPr>
                          <w:ilvl w:val="0"/>
                          <w:numId w:val="22"/>
                        </w:numPr>
                        <w:rPr>
                          <w:sz w:val="28"/>
                          <w:szCs w:val="28"/>
                        </w:rPr>
                      </w:pPr>
                      <w:r w:rsidRPr="009E5BB1">
                        <w:rPr>
                          <w:sz w:val="28"/>
                          <w:szCs w:val="28"/>
                        </w:rPr>
                        <w:t>A propos des insectes</w:t>
                      </w:r>
                    </w:p>
                    <w:p w:rsidR="009E5BB1" w:rsidRPr="009E5BB1" w:rsidRDefault="009E5BB1" w:rsidP="009E5BB1">
                      <w:pPr>
                        <w:pStyle w:val="Paragraphedeliste"/>
                        <w:numPr>
                          <w:ilvl w:val="0"/>
                          <w:numId w:val="22"/>
                        </w:numPr>
                        <w:rPr>
                          <w:sz w:val="28"/>
                          <w:szCs w:val="28"/>
                        </w:rPr>
                      </w:pPr>
                      <w:r w:rsidRPr="009E5BB1">
                        <w:rPr>
                          <w:sz w:val="28"/>
                          <w:szCs w:val="28"/>
                        </w:rPr>
                        <w:t>A propos des énergies</w:t>
                      </w:r>
                    </w:p>
                    <w:p w:rsidR="009E5BB1" w:rsidRDefault="009E5BB1"/>
                  </w:txbxContent>
                </v:textbox>
              </v:shape>
            </w:pict>
          </mc:Fallback>
        </mc:AlternateContent>
      </w:r>
    </w:p>
    <w:p w:rsidR="00711F9C" w:rsidRDefault="00711F9C">
      <w:bookmarkStart w:id="0" w:name="_GoBack"/>
      <w:bookmarkEnd w:id="0"/>
    </w:p>
    <w:p w:rsidR="00711F9C" w:rsidRDefault="00711F9C"/>
    <w:p w:rsidR="009E5BB1" w:rsidRDefault="009E5BB1" w:rsidP="009C3D43">
      <w:pPr>
        <w:pStyle w:val="Titre1"/>
        <w:jc w:val="center"/>
        <w:rPr>
          <w:rFonts w:eastAsia="Times New Roman"/>
          <w:lang w:eastAsia="fr-FR"/>
        </w:rPr>
      </w:pPr>
    </w:p>
    <w:p w:rsidR="009E5BB1" w:rsidRPr="00711F9C" w:rsidRDefault="009E5BB1" w:rsidP="00174E2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11F9C">
        <w:rPr>
          <w:rFonts w:ascii="Times New Roman" w:eastAsia="Times New Roman" w:hAnsi="Times New Roman" w:cs="Times New Roman"/>
          <w:sz w:val="24"/>
          <w:szCs w:val="24"/>
          <w:lang w:eastAsia="fr-FR"/>
        </w:rPr>
        <w:t>Les ressources suivantes, des articles et surtout des reportages vidéo, peuvent faire l'objet d'une présentation aux joueurs au cours du jeu, notamment lors du lancement du jeu ou s'inscrire dans une tâche à définir dans une nouvelle activité à créer.</w:t>
      </w:r>
    </w:p>
    <w:p w:rsidR="00711F9C" w:rsidRDefault="00711F9C" w:rsidP="009C3D43">
      <w:pPr>
        <w:pStyle w:val="Titre1"/>
        <w:jc w:val="center"/>
        <w:rPr>
          <w:rFonts w:eastAsia="Times New Roman"/>
          <w:lang w:eastAsia="fr-FR"/>
        </w:rPr>
      </w:pPr>
      <w:r w:rsidRPr="00711F9C">
        <w:rPr>
          <w:rFonts w:eastAsia="Times New Roman"/>
          <w:lang w:eastAsia="fr-FR"/>
        </w:rPr>
        <w:t>Des ressources pour la classe à propos des insectes</w:t>
      </w:r>
    </w:p>
    <w:p w:rsidR="009E5BB1" w:rsidRPr="009E5BB1" w:rsidRDefault="009E5BB1" w:rsidP="009E5BB1">
      <w:pPr>
        <w:rPr>
          <w:lang w:eastAsia="fr-FR"/>
        </w:rPr>
      </w:pPr>
    </w:p>
    <w:p w:rsidR="00711F9C" w:rsidRPr="009E5BB1" w:rsidRDefault="00711F9C" w:rsidP="009E5BB1">
      <w:pPr>
        <w:pStyle w:val="Paragraphedeliste"/>
        <w:numPr>
          <w:ilvl w:val="0"/>
          <w:numId w:val="26"/>
        </w:numPr>
        <w:rPr>
          <w:rFonts w:ascii="Times New Roman" w:eastAsia="Times New Roman" w:hAnsi="Times New Roman" w:cs="Times New Roman"/>
          <w:sz w:val="24"/>
          <w:szCs w:val="24"/>
          <w:lang w:eastAsia="fr-FR"/>
        </w:rPr>
      </w:pPr>
      <w:r w:rsidRPr="009E5BB1">
        <w:rPr>
          <w:rFonts w:ascii="Times New Roman" w:eastAsia="Times New Roman" w:hAnsi="Times New Roman" w:cs="Times New Roman"/>
          <w:sz w:val="24"/>
          <w:szCs w:val="24"/>
          <w:lang w:eastAsia="fr-FR"/>
        </w:rPr>
        <w:t> </w:t>
      </w:r>
      <w:hyperlink r:id="rId6" w:tgtFrame="_self" w:tooltip="Pourquoi-mange-t-on-des-insectes" w:history="1">
        <w:r w:rsidRPr="009E5BB1">
          <w:rPr>
            <w:rFonts w:ascii="Times New Roman" w:eastAsia="Times New Roman" w:hAnsi="Times New Roman" w:cs="Times New Roman"/>
            <w:color w:val="0000FF"/>
            <w:sz w:val="24"/>
            <w:szCs w:val="24"/>
            <w:u w:val="single"/>
            <w:lang w:eastAsia="fr-FR"/>
          </w:rPr>
          <w:t>Pourquoi mange-t-on des insectes ?   </w:t>
        </w:r>
      </w:hyperlink>
      <w:r w:rsidRPr="009E5BB1">
        <w:rPr>
          <w:rFonts w:ascii="Times New Roman" w:eastAsia="Times New Roman" w:hAnsi="Times New Roman" w:cs="Times New Roman"/>
          <w:sz w:val="24"/>
          <w:szCs w:val="24"/>
          <w:lang w:eastAsia="fr-FR"/>
        </w:rPr>
        <w:t xml:space="preserve">  Un article du journal Libération du 2 août 2017 par Robin </w:t>
      </w:r>
      <w:proofErr w:type="spellStart"/>
      <w:r w:rsidRPr="009E5BB1">
        <w:rPr>
          <w:rFonts w:ascii="Times New Roman" w:eastAsia="Times New Roman" w:hAnsi="Times New Roman" w:cs="Times New Roman"/>
          <w:sz w:val="24"/>
          <w:szCs w:val="24"/>
          <w:lang w:eastAsia="fr-FR"/>
        </w:rPr>
        <w:t>Ecoeur</w:t>
      </w:r>
      <w:proofErr w:type="spellEnd"/>
      <w:r w:rsidRPr="009E5BB1">
        <w:rPr>
          <w:rFonts w:ascii="Times New Roman" w:eastAsia="Times New Roman" w:hAnsi="Times New Roman" w:cs="Times New Roman"/>
          <w:sz w:val="24"/>
          <w:szCs w:val="24"/>
          <w:lang w:eastAsia="fr-FR"/>
        </w:rPr>
        <w:t xml:space="preserve"> </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7" w:tgtFrame="_self" w:tooltip="lyon-steaks-insectes-font-mouche-dernier-salon-entrepreneurs" w:history="1">
        <w:r w:rsidR="00711F9C" w:rsidRPr="009E5BB1">
          <w:rPr>
            <w:rFonts w:ascii="Times New Roman" w:eastAsia="Times New Roman" w:hAnsi="Times New Roman" w:cs="Times New Roman"/>
            <w:color w:val="0000FF"/>
            <w:sz w:val="24"/>
            <w:szCs w:val="24"/>
            <w:u w:val="single"/>
            <w:lang w:eastAsia="fr-FR"/>
          </w:rPr>
          <w:t> Les steaks d'insectes font mouche au Salon des Entrepreneurs de Lyon</w:t>
        </w:r>
      </w:hyperlink>
      <w:r w:rsidR="00711F9C" w:rsidRPr="009E5BB1">
        <w:rPr>
          <w:rFonts w:ascii="Times New Roman" w:eastAsia="Times New Roman" w:hAnsi="Times New Roman" w:cs="Times New Roman"/>
          <w:sz w:val="24"/>
          <w:szCs w:val="24"/>
          <w:lang w:eastAsia="fr-FR"/>
        </w:rPr>
        <w:t xml:space="preserve">  Un article sur le journal 20 minutes du 19 juin 2018 par Garance </w:t>
      </w:r>
      <w:proofErr w:type="spellStart"/>
      <w:r w:rsidR="00711F9C" w:rsidRPr="009E5BB1">
        <w:rPr>
          <w:rFonts w:ascii="Times New Roman" w:eastAsia="Times New Roman" w:hAnsi="Times New Roman" w:cs="Times New Roman"/>
          <w:sz w:val="24"/>
          <w:szCs w:val="24"/>
          <w:lang w:eastAsia="fr-FR"/>
        </w:rPr>
        <w:t>Ferrard</w:t>
      </w:r>
      <w:proofErr w:type="spellEnd"/>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8" w:tgtFrame="_self" w:tooltip="des-metiers-pour-demain-eleveurs-d-insectes" w:history="1">
        <w:r w:rsidR="00711F9C" w:rsidRPr="009E5BB1">
          <w:rPr>
            <w:rFonts w:ascii="Times New Roman" w:eastAsia="Times New Roman" w:hAnsi="Times New Roman" w:cs="Times New Roman"/>
            <w:color w:val="0000FF"/>
            <w:sz w:val="24"/>
            <w:szCs w:val="24"/>
            <w:u w:val="single"/>
            <w:lang w:eastAsia="fr-FR"/>
          </w:rPr>
          <w:t xml:space="preserve"> Eleveurs d'insectes, un travail de fourmi, </w:t>
        </w:r>
      </w:hyperlink>
      <w:r w:rsidR="00711F9C" w:rsidRPr="009E5BB1">
        <w:rPr>
          <w:rFonts w:ascii="Times New Roman" w:eastAsia="Times New Roman" w:hAnsi="Times New Roman" w:cs="Times New Roman"/>
          <w:sz w:val="24"/>
          <w:szCs w:val="24"/>
          <w:lang w:eastAsia="fr-FR"/>
        </w:rPr>
        <w:t xml:space="preserve">également sur </w:t>
      </w:r>
      <w:hyperlink r:id="rId9" w:tgtFrame="_self" w:tooltip="Eleveurs d'insectes" w:history="1">
        <w:proofErr w:type="spellStart"/>
        <w:r w:rsidR="00711F9C" w:rsidRPr="009E5BB1">
          <w:rPr>
            <w:rFonts w:ascii="Times New Roman" w:eastAsia="Times New Roman" w:hAnsi="Times New Roman" w:cs="Times New Roman"/>
            <w:color w:val="0000FF"/>
            <w:sz w:val="24"/>
            <w:szCs w:val="24"/>
            <w:u w:val="single"/>
            <w:lang w:eastAsia="fr-FR"/>
          </w:rPr>
          <w:t>Youtube</w:t>
        </w:r>
        <w:proofErr w:type="spellEnd"/>
        <w:r w:rsidR="00711F9C" w:rsidRPr="009E5BB1">
          <w:rPr>
            <w:rFonts w:ascii="Times New Roman" w:eastAsia="Times New Roman" w:hAnsi="Times New Roman" w:cs="Times New Roman"/>
            <w:color w:val="0000FF"/>
            <w:sz w:val="24"/>
            <w:szCs w:val="24"/>
            <w:u w:val="single"/>
            <w:lang w:eastAsia="fr-FR"/>
          </w:rPr>
          <w:t>. </w:t>
        </w:r>
      </w:hyperlink>
      <w:r w:rsidR="00711F9C" w:rsidRPr="009E5BB1">
        <w:rPr>
          <w:rFonts w:ascii="Times New Roman" w:eastAsia="Times New Roman" w:hAnsi="Times New Roman" w:cs="Times New Roman"/>
          <w:sz w:val="24"/>
          <w:szCs w:val="24"/>
          <w:lang w:eastAsia="fr-FR"/>
        </w:rPr>
        <w:t xml:space="preserve">  Un reportage dans le JT de 20h, Laurent </w:t>
      </w:r>
      <w:proofErr w:type="spellStart"/>
      <w:r w:rsidR="00711F9C" w:rsidRPr="009E5BB1">
        <w:rPr>
          <w:rFonts w:ascii="Times New Roman" w:eastAsia="Times New Roman" w:hAnsi="Times New Roman" w:cs="Times New Roman"/>
          <w:sz w:val="24"/>
          <w:szCs w:val="24"/>
          <w:lang w:eastAsia="fr-FR"/>
        </w:rPr>
        <w:t>Delahousse</w:t>
      </w:r>
      <w:proofErr w:type="spellEnd"/>
      <w:r w:rsidR="00711F9C" w:rsidRPr="009E5BB1">
        <w:rPr>
          <w:rFonts w:ascii="Times New Roman" w:eastAsia="Times New Roman" w:hAnsi="Times New Roman" w:cs="Times New Roman"/>
          <w:sz w:val="24"/>
          <w:szCs w:val="24"/>
          <w:lang w:eastAsia="fr-FR"/>
        </w:rPr>
        <w:t xml:space="preserve"> sur France 2 (4 mars 2018) (durée 5'29)</w:t>
      </w:r>
    </w:p>
    <w:p w:rsidR="00711F9C" w:rsidRPr="009E5BB1" w:rsidRDefault="00711F9C" w:rsidP="009E5BB1">
      <w:pPr>
        <w:pStyle w:val="Paragraphedeliste"/>
        <w:numPr>
          <w:ilvl w:val="0"/>
          <w:numId w:val="26"/>
        </w:numPr>
        <w:rPr>
          <w:rFonts w:ascii="Times New Roman" w:eastAsia="Times New Roman" w:hAnsi="Times New Roman" w:cs="Times New Roman"/>
          <w:sz w:val="24"/>
          <w:szCs w:val="24"/>
          <w:lang w:eastAsia="fr-FR"/>
        </w:rPr>
      </w:pPr>
      <w:r w:rsidRPr="009E5BB1">
        <w:rPr>
          <w:rFonts w:ascii="Times New Roman" w:eastAsia="Times New Roman" w:hAnsi="Times New Roman" w:cs="Times New Roman"/>
          <w:sz w:val="24"/>
          <w:szCs w:val="24"/>
          <w:lang w:eastAsia="fr-FR"/>
        </w:rPr>
        <w:t xml:space="preserve">  </w:t>
      </w:r>
      <w:hyperlink r:id="rId10" w:tgtFrame="_self" w:tooltip="des insectes dans l'assiette " w:history="1">
        <w:r w:rsidRPr="009E5BB1">
          <w:rPr>
            <w:rFonts w:ascii="Times New Roman" w:eastAsia="Times New Roman" w:hAnsi="Times New Roman" w:cs="Times New Roman"/>
            <w:color w:val="0000FF"/>
            <w:sz w:val="24"/>
            <w:szCs w:val="24"/>
            <w:u w:val="single"/>
            <w:lang w:eastAsia="fr-FR"/>
          </w:rPr>
          <w:t>Des insectes dans l'assiette ?</w:t>
        </w:r>
      </w:hyperlink>
      <w:r w:rsidRPr="009E5BB1">
        <w:rPr>
          <w:rFonts w:ascii="Times New Roman" w:eastAsia="Times New Roman" w:hAnsi="Times New Roman" w:cs="Times New Roman"/>
          <w:sz w:val="24"/>
          <w:szCs w:val="24"/>
          <w:lang w:eastAsia="fr-FR"/>
        </w:rPr>
        <w:t>  Un reportage sur Euronews science (16 janvier 2013) (durée 2'07)</w:t>
      </w:r>
    </w:p>
    <w:p w:rsidR="00711F9C" w:rsidRPr="009E5BB1" w:rsidRDefault="00711F9C" w:rsidP="009E5BB1">
      <w:pPr>
        <w:pStyle w:val="Paragraphedeliste"/>
        <w:numPr>
          <w:ilvl w:val="0"/>
          <w:numId w:val="26"/>
        </w:numPr>
        <w:rPr>
          <w:rFonts w:ascii="Times New Roman" w:eastAsia="Times New Roman" w:hAnsi="Times New Roman" w:cs="Times New Roman"/>
          <w:sz w:val="24"/>
          <w:szCs w:val="24"/>
          <w:lang w:eastAsia="fr-FR"/>
        </w:rPr>
      </w:pPr>
      <w:r w:rsidRPr="009E5BB1">
        <w:rPr>
          <w:rFonts w:ascii="Times New Roman" w:eastAsia="Times New Roman" w:hAnsi="Times New Roman" w:cs="Times New Roman"/>
          <w:sz w:val="24"/>
          <w:szCs w:val="24"/>
          <w:lang w:eastAsia="fr-FR"/>
        </w:rPr>
        <w:t> </w:t>
      </w:r>
      <w:hyperlink r:id="rId11" w:tgtFrame="_self" w:tooltip="Insectes, l'alimentation de demain" w:history="1">
        <w:r w:rsidRPr="009E5BB1">
          <w:rPr>
            <w:rFonts w:ascii="Times New Roman" w:eastAsia="Times New Roman" w:hAnsi="Times New Roman" w:cs="Times New Roman"/>
            <w:color w:val="0000FF"/>
            <w:sz w:val="24"/>
            <w:szCs w:val="24"/>
            <w:u w:val="single"/>
            <w:lang w:eastAsia="fr-FR"/>
          </w:rPr>
          <w:t>Insectes, l'alimentation de demain</w:t>
        </w:r>
      </w:hyperlink>
      <w:r w:rsidRPr="009E5BB1">
        <w:rPr>
          <w:rFonts w:ascii="Times New Roman" w:eastAsia="Times New Roman" w:hAnsi="Times New Roman" w:cs="Times New Roman"/>
          <w:sz w:val="24"/>
          <w:szCs w:val="24"/>
          <w:lang w:eastAsia="fr-FR"/>
        </w:rPr>
        <w:t xml:space="preserve">  Un reportage de </w:t>
      </w:r>
      <w:proofErr w:type="spellStart"/>
      <w:r w:rsidRPr="009E5BB1">
        <w:rPr>
          <w:rFonts w:ascii="Times New Roman" w:eastAsia="Times New Roman" w:hAnsi="Times New Roman" w:cs="Times New Roman"/>
          <w:sz w:val="24"/>
          <w:szCs w:val="24"/>
          <w:lang w:eastAsia="fr-FR"/>
        </w:rPr>
        <w:t>Futuremag</w:t>
      </w:r>
      <w:proofErr w:type="spellEnd"/>
      <w:r w:rsidRPr="009E5BB1">
        <w:rPr>
          <w:rFonts w:ascii="Times New Roman" w:eastAsia="Times New Roman" w:hAnsi="Times New Roman" w:cs="Times New Roman"/>
          <w:sz w:val="24"/>
          <w:szCs w:val="24"/>
          <w:lang w:eastAsia="fr-FR"/>
        </w:rPr>
        <w:t xml:space="preserve"> (ARTE) (08 février 2014) (durée 9'50) </w:t>
      </w:r>
    </w:p>
    <w:p w:rsidR="00711F9C" w:rsidRPr="009E5BB1" w:rsidRDefault="00711F9C" w:rsidP="009E5BB1">
      <w:pPr>
        <w:pStyle w:val="Paragraphedeliste"/>
        <w:numPr>
          <w:ilvl w:val="0"/>
          <w:numId w:val="26"/>
        </w:numPr>
        <w:rPr>
          <w:rFonts w:ascii="Times New Roman" w:eastAsia="Times New Roman" w:hAnsi="Times New Roman" w:cs="Times New Roman"/>
          <w:sz w:val="24"/>
          <w:szCs w:val="24"/>
          <w:lang w:eastAsia="fr-FR"/>
        </w:rPr>
      </w:pPr>
      <w:r w:rsidRPr="009E5BB1">
        <w:rPr>
          <w:rFonts w:ascii="Times New Roman" w:eastAsia="Times New Roman" w:hAnsi="Times New Roman" w:cs="Times New Roman"/>
          <w:sz w:val="24"/>
          <w:szCs w:val="24"/>
          <w:lang w:eastAsia="fr-FR"/>
        </w:rPr>
        <w:t> </w:t>
      </w:r>
      <w:hyperlink r:id="rId12" w:tgtFrame="_self" w:tooltip="Criquets-T'as déjà goûté" w:history="1">
        <w:r w:rsidRPr="009E5BB1">
          <w:rPr>
            <w:rFonts w:ascii="Times New Roman" w:eastAsia="Times New Roman" w:hAnsi="Times New Roman" w:cs="Times New Roman"/>
            <w:color w:val="0000FF"/>
            <w:sz w:val="24"/>
            <w:szCs w:val="24"/>
            <w:u w:val="single"/>
            <w:lang w:eastAsia="fr-FR"/>
          </w:rPr>
          <w:t xml:space="preserve">Criquets : T'as déjà goûté ?   </w:t>
        </w:r>
      </w:hyperlink>
      <w:r w:rsidRPr="009E5BB1">
        <w:rPr>
          <w:rFonts w:ascii="Times New Roman" w:eastAsia="Times New Roman" w:hAnsi="Times New Roman" w:cs="Times New Roman"/>
          <w:sz w:val="24"/>
          <w:szCs w:val="24"/>
          <w:lang w:eastAsia="fr-FR"/>
        </w:rPr>
        <w:t>Une vidéo de Marmiton (durée 1'57)</w:t>
      </w:r>
    </w:p>
    <w:p w:rsidR="00711F9C" w:rsidRPr="009E5BB1" w:rsidRDefault="00711F9C" w:rsidP="009E5BB1">
      <w:pPr>
        <w:pStyle w:val="Paragraphedeliste"/>
        <w:numPr>
          <w:ilvl w:val="0"/>
          <w:numId w:val="26"/>
        </w:numPr>
        <w:rPr>
          <w:rFonts w:ascii="Times New Roman" w:eastAsia="Times New Roman" w:hAnsi="Times New Roman" w:cs="Times New Roman"/>
          <w:sz w:val="24"/>
          <w:szCs w:val="24"/>
          <w:lang w:eastAsia="fr-FR"/>
        </w:rPr>
      </w:pPr>
      <w:r w:rsidRPr="009E5BB1">
        <w:rPr>
          <w:rFonts w:ascii="Times New Roman" w:eastAsia="Times New Roman" w:hAnsi="Times New Roman" w:cs="Times New Roman"/>
          <w:sz w:val="24"/>
          <w:szCs w:val="24"/>
          <w:lang w:eastAsia="fr-FR"/>
        </w:rPr>
        <w:t> </w:t>
      </w:r>
      <w:hyperlink r:id="rId13" w:tgtFrame="_self" w:tooltip="Vers à soie t'as dejà gouté" w:history="1">
        <w:r w:rsidRPr="009E5BB1">
          <w:rPr>
            <w:rFonts w:ascii="Times New Roman" w:eastAsia="Times New Roman" w:hAnsi="Times New Roman" w:cs="Times New Roman"/>
            <w:color w:val="0000FF"/>
            <w:sz w:val="24"/>
            <w:szCs w:val="24"/>
            <w:u w:val="single"/>
            <w:lang w:eastAsia="fr-FR"/>
          </w:rPr>
          <w:t>Vers à soie, t'as déjà goûté ?</w:t>
        </w:r>
      </w:hyperlink>
      <w:r w:rsidRPr="009E5BB1">
        <w:rPr>
          <w:rFonts w:ascii="Times New Roman" w:eastAsia="Times New Roman" w:hAnsi="Times New Roman" w:cs="Times New Roman"/>
          <w:sz w:val="24"/>
          <w:szCs w:val="24"/>
          <w:lang w:eastAsia="fr-FR"/>
        </w:rPr>
        <w:t>  Une vidéo de Marmiton (durée 1'58)</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4" w:tgtFrame="_self" w:tooltip="www.youtube.com/watch?v=qtKTvZrTQSY" w:history="1">
        <w:r w:rsidR="00711F9C" w:rsidRPr="009E5BB1">
          <w:rPr>
            <w:rFonts w:ascii="Times New Roman" w:eastAsia="Times New Roman" w:hAnsi="Times New Roman" w:cs="Times New Roman"/>
            <w:color w:val="0000FF"/>
            <w:sz w:val="24"/>
            <w:szCs w:val="24"/>
            <w:u w:val="single"/>
            <w:lang w:eastAsia="fr-FR"/>
          </w:rPr>
          <w:t>Remplacer la viande ... par des insectes ?</w:t>
        </w:r>
      </w:hyperlink>
      <w:r w:rsidR="00711F9C" w:rsidRPr="009E5BB1">
        <w:rPr>
          <w:rFonts w:ascii="Times New Roman" w:eastAsia="Times New Roman" w:hAnsi="Times New Roman" w:cs="Times New Roman"/>
          <w:sz w:val="24"/>
          <w:szCs w:val="24"/>
          <w:lang w:eastAsia="fr-FR"/>
        </w:rPr>
        <w:t>  Une vidéo de l'AFP (durée 2'29)</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5" w:tgtFrame="_self" w:history="1">
        <w:r w:rsidR="00711F9C" w:rsidRPr="009E5BB1">
          <w:rPr>
            <w:rFonts w:ascii="Times New Roman" w:eastAsia="Times New Roman" w:hAnsi="Times New Roman" w:cs="Times New Roman"/>
            <w:color w:val="0000FF"/>
            <w:sz w:val="24"/>
            <w:szCs w:val="24"/>
            <w:u w:val="single"/>
            <w:lang w:eastAsia="fr-FR"/>
          </w:rPr>
          <w:t>Les insectes, nourriture du futur ?</w:t>
        </w:r>
      </w:hyperlink>
      <w:r w:rsidR="00711F9C" w:rsidRPr="009E5BB1">
        <w:rPr>
          <w:rFonts w:ascii="Times New Roman" w:eastAsia="Times New Roman" w:hAnsi="Times New Roman" w:cs="Times New Roman"/>
          <w:sz w:val="24"/>
          <w:szCs w:val="24"/>
          <w:lang w:eastAsia="fr-FR"/>
        </w:rPr>
        <w:t>  Une vidéo de l'AFP (durée 2'27)</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6" w:tgtFrame="_self" w:history="1">
        <w:r w:rsidR="00711F9C" w:rsidRPr="009E5BB1">
          <w:rPr>
            <w:rFonts w:ascii="Times New Roman" w:eastAsia="Times New Roman" w:hAnsi="Times New Roman" w:cs="Times New Roman"/>
            <w:color w:val="0000FF"/>
            <w:sz w:val="24"/>
            <w:szCs w:val="24"/>
            <w:u w:val="single"/>
            <w:lang w:eastAsia="fr-FR"/>
          </w:rPr>
          <w:t>L'aile ou la cuisse: des insectes dans nos assiettes</w:t>
        </w:r>
      </w:hyperlink>
      <w:r w:rsidR="00711F9C" w:rsidRPr="009E5BB1">
        <w:rPr>
          <w:rFonts w:ascii="Times New Roman" w:eastAsia="Times New Roman" w:hAnsi="Times New Roman" w:cs="Times New Roman"/>
          <w:sz w:val="24"/>
          <w:szCs w:val="24"/>
          <w:lang w:eastAsia="fr-FR"/>
        </w:rPr>
        <w:t>  Une vidéo Nouvo (durée 3'31)</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7" w:tgtFrame="_self" w:history="1">
        <w:proofErr w:type="spellStart"/>
        <w:r w:rsidR="00711F9C" w:rsidRPr="009E5BB1">
          <w:rPr>
            <w:rFonts w:ascii="Times New Roman" w:eastAsia="Times New Roman" w:hAnsi="Times New Roman" w:cs="Times New Roman"/>
            <w:color w:val="0000FF"/>
            <w:sz w:val="24"/>
            <w:szCs w:val="24"/>
            <w:u w:val="single"/>
            <w:lang w:eastAsia="fr-FR"/>
          </w:rPr>
          <w:t>Micronutris</w:t>
        </w:r>
        <w:proofErr w:type="spellEnd"/>
        <w:r w:rsidR="00711F9C" w:rsidRPr="009E5BB1">
          <w:rPr>
            <w:rFonts w:ascii="Times New Roman" w:eastAsia="Times New Roman" w:hAnsi="Times New Roman" w:cs="Times New Roman"/>
            <w:color w:val="0000FF"/>
            <w:sz w:val="24"/>
            <w:szCs w:val="24"/>
            <w:u w:val="single"/>
            <w:lang w:eastAsia="fr-FR"/>
          </w:rPr>
          <w:t xml:space="preserve"> - Reportage sur l'élevage d'insectes comestibles</w:t>
        </w:r>
      </w:hyperlink>
      <w:r w:rsidR="00711F9C" w:rsidRPr="009E5BB1">
        <w:rPr>
          <w:rFonts w:ascii="Times New Roman" w:eastAsia="Times New Roman" w:hAnsi="Times New Roman" w:cs="Times New Roman"/>
          <w:sz w:val="24"/>
          <w:szCs w:val="24"/>
          <w:lang w:eastAsia="fr-FR"/>
        </w:rPr>
        <w:t>  Emission dans les secrets de ... NRJ12 (durée 5'27)</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8" w:tgtFrame="_self" w:history="1">
        <w:proofErr w:type="spellStart"/>
        <w:r w:rsidR="00711F9C" w:rsidRPr="009E5BB1">
          <w:rPr>
            <w:rFonts w:ascii="Times New Roman" w:eastAsia="Times New Roman" w:hAnsi="Times New Roman" w:cs="Times New Roman"/>
            <w:color w:val="0000FF"/>
            <w:sz w:val="24"/>
            <w:szCs w:val="24"/>
            <w:u w:val="single"/>
            <w:lang w:eastAsia="fr-FR"/>
          </w:rPr>
          <w:t>Micronutris</w:t>
        </w:r>
        <w:proofErr w:type="spellEnd"/>
        <w:r w:rsidR="00711F9C" w:rsidRPr="009E5BB1">
          <w:rPr>
            <w:rFonts w:ascii="Times New Roman" w:eastAsia="Times New Roman" w:hAnsi="Times New Roman" w:cs="Times New Roman"/>
            <w:color w:val="0000FF"/>
            <w:sz w:val="24"/>
            <w:szCs w:val="24"/>
            <w:u w:val="single"/>
            <w:lang w:eastAsia="fr-FR"/>
          </w:rPr>
          <w:t xml:space="preserve"> - Insectes comestibles</w:t>
        </w:r>
      </w:hyperlink>
      <w:r w:rsidR="00711F9C" w:rsidRPr="009E5BB1">
        <w:rPr>
          <w:rFonts w:ascii="Times New Roman" w:eastAsia="Times New Roman" w:hAnsi="Times New Roman" w:cs="Times New Roman"/>
          <w:sz w:val="24"/>
          <w:szCs w:val="24"/>
          <w:lang w:eastAsia="fr-FR"/>
        </w:rPr>
        <w:t>  Un reportage dans Complément d'enquête France 2 (durée 9'43)</w:t>
      </w:r>
    </w:p>
    <w:p w:rsidR="00711F9C" w:rsidRPr="009E5BB1" w:rsidRDefault="00174E28" w:rsidP="009E5BB1">
      <w:pPr>
        <w:pStyle w:val="Paragraphedeliste"/>
        <w:numPr>
          <w:ilvl w:val="0"/>
          <w:numId w:val="26"/>
        </w:numPr>
        <w:rPr>
          <w:rFonts w:ascii="Times New Roman" w:eastAsia="Times New Roman" w:hAnsi="Times New Roman" w:cs="Times New Roman"/>
          <w:sz w:val="24"/>
          <w:szCs w:val="24"/>
          <w:lang w:eastAsia="fr-FR"/>
        </w:rPr>
      </w:pPr>
      <w:hyperlink r:id="rId19" w:tgtFrame="_self" w:history="1">
        <w:r w:rsidR="00711F9C" w:rsidRPr="009E5BB1">
          <w:rPr>
            <w:rFonts w:ascii="Times New Roman" w:eastAsia="Times New Roman" w:hAnsi="Times New Roman" w:cs="Times New Roman"/>
            <w:color w:val="0000FF"/>
            <w:sz w:val="24"/>
            <w:szCs w:val="24"/>
            <w:u w:val="single"/>
            <w:lang w:eastAsia="fr-FR"/>
          </w:rPr>
          <w:t>INSECTES. La nourriture du futur</w:t>
        </w:r>
      </w:hyperlink>
      <w:r w:rsidR="00711F9C" w:rsidRPr="009E5BB1">
        <w:rPr>
          <w:rFonts w:ascii="Times New Roman" w:eastAsia="Times New Roman" w:hAnsi="Times New Roman" w:cs="Times New Roman"/>
          <w:sz w:val="24"/>
          <w:szCs w:val="24"/>
          <w:lang w:eastAsia="fr-FR"/>
        </w:rPr>
        <w:t>  Une vidéo de Sonar TFO partiellement en anglais sous-titrée (durée 4'33)</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0" w:tgtFrame="_self" w:history="1">
        <w:r w:rsidR="00711F9C" w:rsidRPr="009E5BB1">
          <w:rPr>
            <w:rFonts w:ascii="Times New Roman" w:hAnsi="Times New Roman" w:cs="Times New Roman"/>
            <w:color w:val="0000FF"/>
            <w:sz w:val="24"/>
            <w:szCs w:val="24"/>
            <w:u w:val="single"/>
            <w:lang w:eastAsia="fr-FR"/>
          </w:rPr>
          <w:t>Les 7 bonnes raisons de manger des insectes comestibles</w:t>
        </w:r>
      </w:hyperlink>
      <w:r w:rsidR="00711F9C" w:rsidRPr="009E5BB1">
        <w:rPr>
          <w:rFonts w:ascii="Times New Roman" w:hAnsi="Times New Roman" w:cs="Times New Roman"/>
          <w:sz w:val="24"/>
          <w:szCs w:val="24"/>
          <w:lang w:eastAsia="fr-FR"/>
        </w:rPr>
        <w:t>  (durée 0'49)</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1" w:tgtFrame="_self" w:history="1">
        <w:r w:rsidR="00711F9C" w:rsidRPr="009E5BB1">
          <w:rPr>
            <w:rFonts w:ascii="Times New Roman" w:hAnsi="Times New Roman" w:cs="Times New Roman"/>
            <w:color w:val="0000FF"/>
            <w:sz w:val="24"/>
            <w:szCs w:val="24"/>
            <w:u w:val="single"/>
            <w:lang w:eastAsia="fr-FR"/>
          </w:rPr>
          <w:t> Les insectes : une solution pour nourrir la planète ?</w:t>
        </w:r>
      </w:hyperlink>
      <w:r w:rsidR="00711F9C" w:rsidRPr="009E5BB1">
        <w:rPr>
          <w:rFonts w:ascii="Times New Roman" w:hAnsi="Times New Roman" w:cs="Times New Roman"/>
          <w:sz w:val="24"/>
          <w:szCs w:val="24"/>
          <w:lang w:eastAsia="fr-FR"/>
        </w:rPr>
        <w:t>  Un reportage de France 2 à New Delhi (durée 4'09)</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2" w:tgtFrame="_self" w:history="1">
        <w:r w:rsidR="00711F9C" w:rsidRPr="009E5BB1">
          <w:rPr>
            <w:rFonts w:ascii="Times New Roman" w:hAnsi="Times New Roman" w:cs="Times New Roman"/>
            <w:color w:val="0000FF"/>
            <w:sz w:val="24"/>
            <w:szCs w:val="24"/>
            <w:u w:val="single"/>
            <w:lang w:eastAsia="fr-FR"/>
          </w:rPr>
          <w:t>La consommation d'insectes à l'ère industrielle</w:t>
        </w:r>
      </w:hyperlink>
      <w:r w:rsidR="00711F9C" w:rsidRPr="009E5BB1">
        <w:rPr>
          <w:rFonts w:ascii="Times New Roman" w:hAnsi="Times New Roman" w:cs="Times New Roman"/>
          <w:sz w:val="24"/>
          <w:szCs w:val="24"/>
          <w:lang w:eastAsia="fr-FR"/>
        </w:rPr>
        <w:t>   Un reportage de FUTUREMAG - ARTE (durée 12'56)</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3" w:tgtFrame="_self" w:history="1">
        <w:r w:rsidR="00711F9C" w:rsidRPr="009E5BB1">
          <w:rPr>
            <w:rFonts w:ascii="Times New Roman" w:hAnsi="Times New Roman" w:cs="Times New Roman"/>
            <w:color w:val="0000FF"/>
            <w:sz w:val="24"/>
            <w:szCs w:val="24"/>
            <w:u w:val="single"/>
            <w:lang w:eastAsia="fr-FR"/>
          </w:rPr>
          <w:t>L'ONU recommande de manger des insectes</w:t>
        </w:r>
      </w:hyperlink>
      <w:r w:rsidR="00711F9C" w:rsidRPr="009E5BB1">
        <w:rPr>
          <w:rFonts w:ascii="Times New Roman" w:hAnsi="Times New Roman" w:cs="Times New Roman"/>
          <w:sz w:val="24"/>
          <w:szCs w:val="24"/>
          <w:lang w:eastAsia="fr-FR"/>
        </w:rPr>
        <w:t>  Un reportage de l'AFP (durée 1'06)</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4" w:tgtFrame="_self" w:history="1">
        <w:r w:rsidR="00711F9C" w:rsidRPr="009E5BB1">
          <w:rPr>
            <w:rFonts w:ascii="Times New Roman" w:hAnsi="Times New Roman" w:cs="Times New Roman"/>
            <w:color w:val="0000FF"/>
            <w:sz w:val="24"/>
            <w:szCs w:val="24"/>
            <w:u w:val="single"/>
            <w:lang w:eastAsia="fr-FR"/>
          </w:rPr>
          <w:t>Micro-trottoir : nous avons fait manger des insectes aux Parisiens !</w:t>
        </w:r>
      </w:hyperlink>
      <w:r w:rsidR="00711F9C" w:rsidRPr="009E5BB1">
        <w:rPr>
          <w:rFonts w:ascii="Times New Roman" w:hAnsi="Times New Roman" w:cs="Times New Roman"/>
          <w:sz w:val="24"/>
          <w:szCs w:val="24"/>
          <w:lang w:eastAsia="fr-FR"/>
        </w:rPr>
        <w:t>  Un reportage d'Hitek.fr sur les réactions des gens (durée 11'15)</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5" w:tgtFrame="_self" w:history="1">
        <w:r w:rsidR="00711F9C" w:rsidRPr="009E5BB1">
          <w:rPr>
            <w:rFonts w:ascii="Times New Roman" w:hAnsi="Times New Roman" w:cs="Times New Roman"/>
            <w:color w:val="0000FF"/>
            <w:sz w:val="24"/>
            <w:szCs w:val="24"/>
            <w:u w:val="single"/>
            <w:lang w:eastAsia="fr-FR"/>
          </w:rPr>
          <w:t>Serons-nous tous des mangeurs d'insectes en 2030 ?</w:t>
        </w:r>
      </w:hyperlink>
      <w:r w:rsidR="00711F9C" w:rsidRPr="009E5BB1">
        <w:rPr>
          <w:rFonts w:ascii="Times New Roman" w:hAnsi="Times New Roman" w:cs="Times New Roman"/>
          <w:sz w:val="24"/>
          <w:szCs w:val="24"/>
          <w:lang w:eastAsia="fr-FR"/>
        </w:rPr>
        <w:t>  Un reportage de Euronews (durée 1'13)</w:t>
      </w:r>
    </w:p>
    <w:p w:rsidR="00711F9C" w:rsidRPr="009E5BB1" w:rsidRDefault="00174E28" w:rsidP="009E5BB1">
      <w:pPr>
        <w:pStyle w:val="Paragraphedeliste"/>
        <w:numPr>
          <w:ilvl w:val="0"/>
          <w:numId w:val="26"/>
        </w:numPr>
        <w:rPr>
          <w:rFonts w:ascii="Times New Roman" w:hAnsi="Times New Roman" w:cs="Times New Roman"/>
          <w:sz w:val="24"/>
          <w:szCs w:val="24"/>
          <w:lang w:eastAsia="fr-FR"/>
        </w:rPr>
      </w:pPr>
      <w:hyperlink r:id="rId26" w:tgtFrame="_self" w:history="1">
        <w:r w:rsidR="00711F9C" w:rsidRPr="009E5BB1">
          <w:rPr>
            <w:rFonts w:ascii="Times New Roman" w:hAnsi="Times New Roman" w:cs="Times New Roman"/>
            <w:color w:val="0000FF"/>
            <w:sz w:val="24"/>
            <w:szCs w:val="24"/>
            <w:u w:val="single"/>
            <w:lang w:eastAsia="fr-FR"/>
          </w:rPr>
          <w:t>Larves, termites.... Mangez des insectes ! C'est bon pour la santé ! - CAMEROUN</w:t>
        </w:r>
      </w:hyperlink>
      <w:r w:rsidR="00711F9C" w:rsidRPr="009E5BB1">
        <w:rPr>
          <w:rFonts w:ascii="Times New Roman" w:hAnsi="Times New Roman" w:cs="Times New Roman"/>
          <w:sz w:val="24"/>
          <w:szCs w:val="24"/>
          <w:lang w:eastAsia="fr-FR"/>
        </w:rPr>
        <w:t>  Un reportage de France 24 (durée 1'56)</w:t>
      </w:r>
    </w:p>
    <w:p w:rsidR="00711F9C" w:rsidRPr="009E5BB1" w:rsidRDefault="00711F9C" w:rsidP="009E5BB1">
      <w:pPr>
        <w:pStyle w:val="Paragraphedeliste"/>
        <w:numPr>
          <w:ilvl w:val="0"/>
          <w:numId w:val="26"/>
        </w:numPr>
        <w:rPr>
          <w:rFonts w:ascii="Times New Roman" w:hAnsi="Times New Roman" w:cs="Times New Roman"/>
          <w:sz w:val="24"/>
          <w:szCs w:val="24"/>
          <w:lang w:eastAsia="fr-FR"/>
        </w:rPr>
      </w:pPr>
      <w:r w:rsidRPr="009E5BB1">
        <w:rPr>
          <w:rFonts w:ascii="Times New Roman" w:hAnsi="Times New Roman" w:cs="Times New Roman"/>
          <w:sz w:val="24"/>
          <w:szCs w:val="24"/>
          <w:lang w:eastAsia="fr-FR"/>
        </w:rPr>
        <w:t>I</w:t>
      </w:r>
      <w:hyperlink r:id="rId27" w:tgtFrame="_self" w:history="1">
        <w:r w:rsidRPr="009E5BB1">
          <w:rPr>
            <w:rFonts w:ascii="Times New Roman" w:hAnsi="Times New Roman" w:cs="Times New Roman"/>
            <w:color w:val="0000FF"/>
            <w:sz w:val="24"/>
            <w:szCs w:val="24"/>
            <w:u w:val="single"/>
            <w:lang w:eastAsia="fr-FR"/>
          </w:rPr>
          <w:t>nsectes comestibles</w:t>
        </w:r>
      </w:hyperlink>
      <w:r w:rsidRPr="009E5BB1">
        <w:rPr>
          <w:rFonts w:ascii="Times New Roman" w:hAnsi="Times New Roman" w:cs="Times New Roman"/>
          <w:sz w:val="24"/>
          <w:szCs w:val="24"/>
          <w:lang w:eastAsia="fr-FR"/>
        </w:rPr>
        <w:t>  au Cameroun. Une vidéo du FAO (durée 3'12)</w:t>
      </w:r>
    </w:p>
    <w:p w:rsidR="00711F9C" w:rsidRPr="009E5BB1" w:rsidRDefault="00711F9C" w:rsidP="009E5BB1">
      <w:pPr>
        <w:pStyle w:val="Paragraphedeliste"/>
        <w:numPr>
          <w:ilvl w:val="0"/>
          <w:numId w:val="26"/>
        </w:numPr>
        <w:rPr>
          <w:rFonts w:ascii="Times New Roman" w:hAnsi="Times New Roman" w:cs="Times New Roman"/>
          <w:sz w:val="24"/>
          <w:szCs w:val="24"/>
          <w:lang w:eastAsia="fr-FR"/>
        </w:rPr>
      </w:pPr>
      <w:r w:rsidRPr="009E5BB1">
        <w:rPr>
          <w:rFonts w:ascii="Times New Roman" w:hAnsi="Times New Roman" w:cs="Times New Roman"/>
          <w:sz w:val="24"/>
          <w:szCs w:val="24"/>
          <w:lang w:eastAsia="fr-FR"/>
        </w:rPr>
        <w:t> </w:t>
      </w:r>
      <w:hyperlink r:id="rId28" w:tgtFrame="_self" w:history="1">
        <w:r w:rsidRPr="009E5BB1">
          <w:rPr>
            <w:rFonts w:ascii="Times New Roman" w:hAnsi="Times New Roman" w:cs="Times New Roman"/>
            <w:color w:val="0000FF"/>
            <w:sz w:val="24"/>
            <w:szCs w:val="24"/>
            <w:u w:val="single"/>
            <w:lang w:eastAsia="fr-FR"/>
          </w:rPr>
          <w:t>Les insectes comestibles</w:t>
        </w:r>
      </w:hyperlink>
      <w:r w:rsidRPr="009E5BB1">
        <w:rPr>
          <w:rFonts w:ascii="Times New Roman" w:hAnsi="Times New Roman" w:cs="Times New Roman"/>
          <w:sz w:val="24"/>
          <w:szCs w:val="24"/>
          <w:lang w:eastAsia="fr-FR"/>
        </w:rPr>
        <w:t xml:space="preserve"> Une vidéo de l'AFP (durée 1'26)</w:t>
      </w:r>
    </w:p>
    <w:p w:rsidR="00711F9C" w:rsidRPr="009E5BB1" w:rsidRDefault="00711F9C" w:rsidP="009E5BB1">
      <w:pPr>
        <w:pStyle w:val="Paragraphedeliste"/>
        <w:numPr>
          <w:ilvl w:val="0"/>
          <w:numId w:val="26"/>
        </w:numPr>
        <w:rPr>
          <w:rFonts w:ascii="Times New Roman" w:hAnsi="Times New Roman" w:cs="Times New Roman"/>
          <w:sz w:val="24"/>
          <w:szCs w:val="24"/>
          <w:lang w:eastAsia="fr-FR"/>
        </w:rPr>
      </w:pPr>
      <w:r w:rsidRPr="009E5BB1">
        <w:rPr>
          <w:rFonts w:ascii="Times New Roman" w:hAnsi="Times New Roman" w:cs="Times New Roman"/>
          <w:sz w:val="24"/>
          <w:szCs w:val="24"/>
          <w:lang w:eastAsia="fr-FR"/>
        </w:rPr>
        <w:t> </w:t>
      </w:r>
      <w:hyperlink r:id="rId29" w:tgtFrame="_self" w:history="1">
        <w:r w:rsidRPr="009E5BB1">
          <w:rPr>
            <w:rFonts w:ascii="Times New Roman" w:hAnsi="Times New Roman" w:cs="Times New Roman"/>
            <w:color w:val="0000FF"/>
            <w:sz w:val="24"/>
            <w:szCs w:val="24"/>
            <w:u w:val="single"/>
            <w:lang w:eastAsia="fr-FR"/>
          </w:rPr>
          <w:t>Bénin, des insectes pour nourrir la volaille</w:t>
        </w:r>
      </w:hyperlink>
      <w:r w:rsidRPr="009E5BB1">
        <w:rPr>
          <w:rFonts w:ascii="Times New Roman" w:hAnsi="Times New Roman" w:cs="Times New Roman"/>
          <w:sz w:val="24"/>
          <w:szCs w:val="24"/>
          <w:lang w:eastAsia="fr-FR"/>
        </w:rPr>
        <w:t xml:space="preserve"> Un reportage de </w:t>
      </w:r>
      <w:proofErr w:type="spellStart"/>
      <w:r w:rsidRPr="009E5BB1">
        <w:rPr>
          <w:rFonts w:ascii="Times New Roman" w:hAnsi="Times New Roman" w:cs="Times New Roman"/>
          <w:sz w:val="24"/>
          <w:szCs w:val="24"/>
          <w:lang w:eastAsia="fr-FR"/>
        </w:rPr>
        <w:t>VoxAfrica</w:t>
      </w:r>
      <w:proofErr w:type="spellEnd"/>
      <w:r w:rsidRPr="009E5BB1">
        <w:rPr>
          <w:rFonts w:ascii="Times New Roman" w:hAnsi="Times New Roman" w:cs="Times New Roman"/>
          <w:sz w:val="24"/>
          <w:szCs w:val="24"/>
          <w:lang w:eastAsia="fr-FR"/>
        </w:rPr>
        <w:t xml:space="preserve"> (durée 3'43)</w:t>
      </w:r>
    </w:p>
    <w:p w:rsidR="009E5BB1" w:rsidRDefault="009E5BB1" w:rsidP="009C3D43">
      <w:pPr>
        <w:pStyle w:val="Titre1"/>
        <w:jc w:val="center"/>
      </w:pPr>
    </w:p>
    <w:p w:rsidR="009C3D43" w:rsidRDefault="009C3D43" w:rsidP="009E5BB1">
      <w:pPr>
        <w:pStyle w:val="Titre1"/>
        <w:ind w:left="426"/>
        <w:jc w:val="center"/>
      </w:pPr>
      <w:r>
        <w:t>Des ressources pour la classe à propos des énergies</w:t>
      </w:r>
    </w:p>
    <w:p w:rsidR="009C3D43" w:rsidRPr="009C3D43" w:rsidRDefault="009C3D43" w:rsidP="009C3D43"/>
    <w:p w:rsidR="009C3D43" w:rsidRPr="009E5BB1" w:rsidRDefault="00174E28" w:rsidP="009E5BB1">
      <w:pPr>
        <w:pStyle w:val="Paragraphedeliste"/>
        <w:numPr>
          <w:ilvl w:val="0"/>
          <w:numId w:val="25"/>
        </w:numPr>
        <w:rPr>
          <w:rFonts w:ascii="Times New Roman" w:hAnsi="Times New Roman" w:cs="Times New Roman"/>
          <w:sz w:val="24"/>
          <w:szCs w:val="24"/>
        </w:rPr>
      </w:pPr>
      <w:hyperlink r:id="rId30" w:tgtFrame="_self" w:history="1">
        <w:r w:rsidR="009C3D43" w:rsidRPr="009E5BB1">
          <w:rPr>
            <w:rStyle w:val="external-link"/>
            <w:rFonts w:ascii="Times New Roman" w:hAnsi="Times New Roman" w:cs="Times New Roman"/>
            <w:color w:val="0000FF"/>
            <w:sz w:val="24"/>
            <w:szCs w:val="24"/>
            <w:u w:val="single"/>
          </w:rPr>
          <w:t>Education au développement durable, pôle national de compétences et de ressources</w:t>
        </w:r>
      </w:hyperlink>
      <w:hyperlink r:id="rId31" w:tgtFrame="_self" w:history="1">
        <w:r w:rsidR="009C3D43" w:rsidRPr="009E5BB1">
          <w:rPr>
            <w:rStyle w:val="Lienhypertexte"/>
            <w:rFonts w:ascii="Times New Roman" w:hAnsi="Times New Roman" w:cs="Times New Roman"/>
            <w:sz w:val="24"/>
            <w:szCs w:val="24"/>
          </w:rPr>
          <w:t> </w:t>
        </w:r>
      </w:hyperlink>
      <w:r w:rsidR="009C3D43" w:rsidRPr="009E5BB1">
        <w:rPr>
          <w:rFonts w:ascii="Times New Roman" w:hAnsi="Times New Roman" w:cs="Times New Roman"/>
          <w:sz w:val="24"/>
          <w:szCs w:val="24"/>
        </w:rPr>
        <w:t xml:space="preserve"> Des outils pour les enseignants en provenance du ministère en charge du DD</w:t>
      </w:r>
    </w:p>
    <w:p w:rsidR="009C3D43" w:rsidRPr="009E5BB1" w:rsidRDefault="00174E28" w:rsidP="009E5BB1">
      <w:pPr>
        <w:pStyle w:val="Paragraphedeliste"/>
        <w:numPr>
          <w:ilvl w:val="0"/>
          <w:numId w:val="25"/>
        </w:numPr>
        <w:rPr>
          <w:rStyle w:val="ms-rtestyle-cea-code-variable"/>
          <w:rFonts w:ascii="Times New Roman" w:hAnsi="Times New Roman" w:cs="Times New Roman"/>
          <w:sz w:val="24"/>
          <w:szCs w:val="24"/>
        </w:rPr>
      </w:pPr>
      <w:hyperlink r:id="rId32" w:tgtFrame="_self" w:history="1">
        <w:r w:rsidR="009C3D43" w:rsidRPr="009E5BB1">
          <w:rPr>
            <w:rStyle w:val="Lienhypertexte"/>
            <w:rFonts w:ascii="Times New Roman" w:hAnsi="Times New Roman" w:cs="Times New Roman"/>
            <w:sz w:val="24"/>
            <w:szCs w:val="24"/>
          </w:rPr>
          <w:t>Construire son cours en utilisant les ressources du CEA </w:t>
        </w:r>
      </w:hyperlink>
      <w:r w:rsidR="009C3D43" w:rsidRPr="009E5BB1">
        <w:rPr>
          <w:rStyle w:val="external-link"/>
          <w:rFonts w:ascii="Times New Roman" w:hAnsi="Times New Roman" w:cs="Times New Roman"/>
          <w:sz w:val="24"/>
          <w:szCs w:val="24"/>
        </w:rPr>
        <w:t xml:space="preserve"> </w:t>
      </w:r>
      <w:r w:rsidR="009C3D43" w:rsidRPr="009E5BB1">
        <w:rPr>
          <w:rStyle w:val="ms-rtestyle-cea-code-variable"/>
          <w:rFonts w:ascii="Times New Roman" w:hAnsi="Times New Roman" w:cs="Times New Roman"/>
          <w:sz w:val="24"/>
          <w:szCs w:val="24"/>
        </w:rPr>
        <w:t xml:space="preserve">Ressources pédagogiques (animations, vidéos, éditions, fiches pédagogiques "L'essentiel sur", posters...) s'adressant aux classes de lycée dans les matières SVT, physique-chimie et technologie, ainsi que sur les thèmes </w:t>
      </w:r>
      <w:hyperlink r:id="rId33" w:tgtFrame="_self" w:history="1">
        <w:r w:rsidR="009C3D43" w:rsidRPr="009E5BB1">
          <w:rPr>
            <w:rStyle w:val="external-link"/>
            <w:rFonts w:ascii="Times New Roman" w:hAnsi="Times New Roman" w:cs="Times New Roman"/>
            <w:color w:val="0000FF"/>
            <w:sz w:val="24"/>
            <w:szCs w:val="24"/>
            <w:u w:val="single"/>
          </w:rPr>
          <w:t>Les énergies</w:t>
        </w:r>
      </w:hyperlink>
      <w:r w:rsidR="009C3D43" w:rsidRPr="009E5BB1">
        <w:rPr>
          <w:rFonts w:ascii="Times New Roman" w:hAnsi="Times New Roman" w:cs="Times New Roman"/>
          <w:sz w:val="24"/>
          <w:szCs w:val="24"/>
        </w:rPr>
        <w:t xml:space="preserve"> </w:t>
      </w:r>
      <w:r w:rsidR="009C3D43" w:rsidRPr="009E5BB1">
        <w:rPr>
          <w:rStyle w:val="ms-rtestyle-cea-code-variable"/>
          <w:rFonts w:ascii="Times New Roman" w:hAnsi="Times New Roman" w:cs="Times New Roman"/>
          <w:sz w:val="24"/>
          <w:szCs w:val="24"/>
        </w:rPr>
        <w:t>et de la radioactivité.</w:t>
      </w:r>
    </w:p>
    <w:p w:rsidR="009C3D43" w:rsidRPr="009E5BB1" w:rsidRDefault="00174E28" w:rsidP="009E5BB1">
      <w:pPr>
        <w:pStyle w:val="Paragraphedeliste"/>
        <w:numPr>
          <w:ilvl w:val="0"/>
          <w:numId w:val="25"/>
        </w:numPr>
        <w:rPr>
          <w:rFonts w:ascii="Times New Roman" w:hAnsi="Times New Roman" w:cs="Times New Roman"/>
          <w:sz w:val="24"/>
          <w:szCs w:val="24"/>
        </w:rPr>
      </w:pPr>
      <w:hyperlink r:id="rId34" w:tgtFrame="_self" w:history="1">
        <w:r w:rsidR="009C3D43" w:rsidRPr="009E5BB1">
          <w:rPr>
            <w:rStyle w:val="Lienhypertexte"/>
            <w:rFonts w:ascii="Times New Roman" w:hAnsi="Times New Roman" w:cs="Times New Roman"/>
            <w:sz w:val="24"/>
            <w:szCs w:val="24"/>
          </w:rPr>
          <w:t>Sélection de ressources numériques en ligne pour les enseignants</w:t>
        </w:r>
      </w:hyperlink>
      <w:r w:rsidR="009C3D43" w:rsidRPr="009E5BB1">
        <w:rPr>
          <w:rFonts w:ascii="Times New Roman" w:hAnsi="Times New Roman" w:cs="Times New Roman"/>
          <w:sz w:val="24"/>
          <w:szCs w:val="24"/>
        </w:rPr>
        <w:t xml:space="preserve">  site </w:t>
      </w:r>
      <w:proofErr w:type="spellStart"/>
      <w:r w:rsidR="009C3D43" w:rsidRPr="009E5BB1">
        <w:rPr>
          <w:rFonts w:ascii="Times New Roman" w:hAnsi="Times New Roman" w:cs="Times New Roman"/>
          <w:sz w:val="24"/>
          <w:szCs w:val="24"/>
        </w:rPr>
        <w:t>EducaSources</w:t>
      </w:r>
      <w:proofErr w:type="spellEnd"/>
    </w:p>
    <w:p w:rsidR="009C3D43" w:rsidRPr="009E5BB1" w:rsidRDefault="00174E28" w:rsidP="009E5BB1">
      <w:pPr>
        <w:pStyle w:val="Paragraphedeliste"/>
        <w:numPr>
          <w:ilvl w:val="0"/>
          <w:numId w:val="25"/>
        </w:numPr>
        <w:rPr>
          <w:rFonts w:ascii="Times New Roman" w:hAnsi="Times New Roman" w:cs="Times New Roman"/>
          <w:sz w:val="24"/>
          <w:szCs w:val="24"/>
        </w:rPr>
      </w:pPr>
      <w:hyperlink r:id="rId35" w:tgtFrame="_self" w:history="1">
        <w:r w:rsidR="009C3D43" w:rsidRPr="009E5BB1">
          <w:rPr>
            <w:rStyle w:val="Lienhypertexte"/>
            <w:rFonts w:ascii="Times New Roman" w:hAnsi="Times New Roman" w:cs="Times New Roman"/>
            <w:sz w:val="24"/>
            <w:szCs w:val="24"/>
          </w:rPr>
          <w:t>Les explorateurs de l'énergie</w:t>
        </w:r>
      </w:hyperlink>
      <w:r w:rsidR="009C3D43" w:rsidRPr="009E5BB1">
        <w:rPr>
          <w:rFonts w:ascii="Times New Roman" w:hAnsi="Times New Roman" w:cs="Times New Roman"/>
          <w:sz w:val="24"/>
          <w:szCs w:val="24"/>
        </w:rPr>
        <w:t xml:space="preserve"> Des explications et schémas simplifiés très explicites</w:t>
      </w:r>
    </w:p>
    <w:p w:rsidR="009C3D43" w:rsidRPr="009E5BB1" w:rsidRDefault="00174E28" w:rsidP="009E5BB1">
      <w:pPr>
        <w:pStyle w:val="Paragraphedeliste"/>
        <w:numPr>
          <w:ilvl w:val="0"/>
          <w:numId w:val="25"/>
        </w:numPr>
        <w:rPr>
          <w:rFonts w:ascii="Times New Roman" w:hAnsi="Times New Roman" w:cs="Times New Roman"/>
          <w:sz w:val="24"/>
          <w:szCs w:val="24"/>
        </w:rPr>
      </w:pPr>
      <w:hyperlink r:id="rId36" w:tgtFrame="_self" w:history="1">
        <w:r w:rsidR="009C3D43" w:rsidRPr="009E5BB1">
          <w:rPr>
            <w:rStyle w:val="Lienhypertexte"/>
            <w:rFonts w:ascii="Times New Roman" w:hAnsi="Times New Roman" w:cs="Times New Roman"/>
            <w:sz w:val="24"/>
            <w:szCs w:val="24"/>
          </w:rPr>
          <w:t>Pactes énergie</w:t>
        </w:r>
      </w:hyperlink>
      <w:r w:rsidR="009C3D43" w:rsidRPr="009E5BB1">
        <w:rPr>
          <w:rFonts w:ascii="Times New Roman" w:hAnsi="Times New Roman" w:cs="Times New Roman"/>
          <w:sz w:val="24"/>
          <w:szCs w:val="24"/>
        </w:rPr>
        <w:t>  Des outils pédagogiques pour accompagner les enseignants ou tout autre formateur dans la réalisation d’activités pédagogiques autour de l’énergie</w:t>
      </w:r>
    </w:p>
    <w:p w:rsidR="009C3D43" w:rsidRPr="009E5BB1" w:rsidRDefault="00174E28" w:rsidP="009E5BB1">
      <w:pPr>
        <w:pStyle w:val="Paragraphedeliste"/>
        <w:numPr>
          <w:ilvl w:val="0"/>
          <w:numId w:val="25"/>
        </w:numPr>
        <w:rPr>
          <w:rFonts w:ascii="Times New Roman" w:hAnsi="Times New Roman" w:cs="Times New Roman"/>
          <w:sz w:val="24"/>
          <w:szCs w:val="24"/>
        </w:rPr>
      </w:pPr>
      <w:hyperlink r:id="rId37" w:tgtFrame="_self" w:history="1">
        <w:r w:rsidR="009C3D43" w:rsidRPr="009E5BB1">
          <w:rPr>
            <w:rStyle w:val="Lienhypertexte"/>
            <w:rFonts w:ascii="Times New Roman" w:hAnsi="Times New Roman" w:cs="Times New Roman"/>
            <w:sz w:val="24"/>
            <w:szCs w:val="24"/>
          </w:rPr>
          <w:t>Planète énergies</w:t>
        </w:r>
      </w:hyperlink>
      <w:r w:rsidR="009C3D43" w:rsidRPr="009E5BB1">
        <w:rPr>
          <w:rFonts w:ascii="Times New Roman" w:hAnsi="Times New Roman" w:cs="Times New Roman"/>
          <w:sz w:val="24"/>
          <w:szCs w:val="24"/>
        </w:rPr>
        <w:t>  Des ressources sur les énergies à l'initiative du groupe Total</w:t>
      </w:r>
    </w:p>
    <w:p w:rsidR="009C3D43" w:rsidRPr="009E5BB1" w:rsidRDefault="00174E28" w:rsidP="009E5BB1">
      <w:pPr>
        <w:pStyle w:val="Paragraphedeliste"/>
        <w:numPr>
          <w:ilvl w:val="0"/>
          <w:numId w:val="25"/>
        </w:numPr>
        <w:rPr>
          <w:rFonts w:ascii="Times New Roman" w:hAnsi="Times New Roman" w:cs="Times New Roman"/>
          <w:sz w:val="24"/>
          <w:szCs w:val="24"/>
        </w:rPr>
      </w:pPr>
      <w:hyperlink r:id="rId38" w:tgtFrame="_self" w:history="1">
        <w:r w:rsidR="009C3D43" w:rsidRPr="009E5BB1">
          <w:rPr>
            <w:rStyle w:val="Lienhypertexte"/>
            <w:rFonts w:ascii="Times New Roman" w:hAnsi="Times New Roman" w:cs="Times New Roman"/>
            <w:sz w:val="24"/>
            <w:szCs w:val="24"/>
          </w:rPr>
          <w:t xml:space="preserve">J’apprends l’énergie - les ressources    </w:t>
        </w:r>
      </w:hyperlink>
      <w:r w:rsidR="009C3D43" w:rsidRPr="009E5BB1">
        <w:rPr>
          <w:rFonts w:ascii="Times New Roman" w:hAnsi="Times New Roman" w:cs="Times New Roman"/>
          <w:sz w:val="24"/>
          <w:szCs w:val="24"/>
        </w:rPr>
        <w:t>Ce site propose un grand nombre de ressources pour apprendre l’énergie au lycée</w:t>
      </w:r>
    </w:p>
    <w:p w:rsidR="009C3D43" w:rsidRPr="009E5BB1" w:rsidRDefault="00174E28" w:rsidP="009E5BB1">
      <w:pPr>
        <w:pStyle w:val="Paragraphedeliste"/>
        <w:numPr>
          <w:ilvl w:val="0"/>
          <w:numId w:val="25"/>
        </w:numPr>
        <w:rPr>
          <w:rFonts w:ascii="Times New Roman" w:hAnsi="Times New Roman" w:cs="Times New Roman"/>
          <w:sz w:val="24"/>
          <w:szCs w:val="24"/>
        </w:rPr>
      </w:pPr>
      <w:hyperlink r:id="rId39" w:tgtFrame="_self" w:history="1">
        <w:r w:rsidR="009C3D43" w:rsidRPr="009E5BB1">
          <w:rPr>
            <w:rStyle w:val="Lienhypertexte"/>
            <w:rFonts w:ascii="Times New Roman" w:hAnsi="Times New Roman" w:cs="Times New Roman"/>
            <w:sz w:val="24"/>
            <w:szCs w:val="24"/>
          </w:rPr>
          <w:t>Quelle énergie durable pour demain ?</w:t>
        </w:r>
      </w:hyperlink>
      <w:r w:rsidR="009C3D43" w:rsidRPr="009E5BB1">
        <w:rPr>
          <w:rFonts w:ascii="Times New Roman" w:hAnsi="Times New Roman" w:cs="Times New Roman"/>
          <w:sz w:val="24"/>
          <w:szCs w:val="24"/>
        </w:rPr>
        <w:t>  Site de ressources pédagogiques très complet.</w:t>
      </w:r>
    </w:p>
    <w:p w:rsidR="009C3D43" w:rsidRPr="009E5BB1" w:rsidRDefault="009C3D43" w:rsidP="009E5BB1">
      <w:pPr>
        <w:pStyle w:val="Paragraphedeliste"/>
        <w:numPr>
          <w:ilvl w:val="0"/>
          <w:numId w:val="25"/>
        </w:numPr>
        <w:rPr>
          <w:rStyle w:val="Lienhypertexte"/>
          <w:rFonts w:ascii="Times New Roman" w:hAnsi="Times New Roman" w:cs="Times New Roman"/>
          <w:color w:val="auto"/>
          <w:sz w:val="24"/>
          <w:szCs w:val="24"/>
          <w:u w:val="none"/>
        </w:rPr>
      </w:pPr>
      <w:r w:rsidRPr="009E5BB1">
        <w:rPr>
          <w:rFonts w:ascii="Times New Roman" w:hAnsi="Times New Roman" w:cs="Times New Roman"/>
          <w:sz w:val="24"/>
          <w:szCs w:val="24"/>
        </w:rPr>
        <w:t xml:space="preserve">Des actus, des ressources de </w:t>
      </w:r>
      <w:r w:rsidRPr="009E5BB1">
        <w:rPr>
          <w:rFonts w:ascii="Times New Roman" w:hAnsi="Times New Roman" w:cs="Times New Roman"/>
          <w:sz w:val="24"/>
          <w:szCs w:val="24"/>
        </w:rPr>
        <w:fldChar w:fldCharType="begin"/>
      </w:r>
      <w:r w:rsidRPr="009E5BB1">
        <w:rPr>
          <w:rFonts w:ascii="Times New Roman" w:hAnsi="Times New Roman" w:cs="Times New Roman"/>
          <w:sz w:val="24"/>
          <w:szCs w:val="24"/>
        </w:rPr>
        <w:instrText xml:space="preserve"> HYPERLINK "https://www.mtaterre.fr/" \o "" \t "_self" </w:instrText>
      </w:r>
      <w:r w:rsidRPr="009E5BB1">
        <w:rPr>
          <w:rFonts w:ascii="Times New Roman" w:hAnsi="Times New Roman" w:cs="Times New Roman"/>
          <w:sz w:val="24"/>
          <w:szCs w:val="24"/>
        </w:rPr>
        <w:fldChar w:fldCharType="separate"/>
      </w:r>
      <w:r w:rsidRPr="009E5BB1">
        <w:rPr>
          <w:rStyle w:val="Lienhypertexte"/>
          <w:rFonts w:ascii="Times New Roman" w:hAnsi="Times New Roman" w:cs="Times New Roman"/>
          <w:sz w:val="24"/>
          <w:szCs w:val="24"/>
        </w:rPr>
        <w:t>M ta Terre</w:t>
      </w:r>
      <w:proofErr w:type="gramStart"/>
      <w:r w:rsidRPr="009E5BB1">
        <w:rPr>
          <w:rStyle w:val="Lienhypertexte"/>
          <w:rFonts w:ascii="Times New Roman" w:hAnsi="Times New Roman" w:cs="Times New Roman"/>
          <w:sz w:val="24"/>
          <w:szCs w:val="24"/>
        </w:rPr>
        <w:t>  :</w:t>
      </w:r>
      <w:proofErr w:type="gramEnd"/>
      <w:r w:rsidRPr="009E5BB1">
        <w:rPr>
          <w:rStyle w:val="Lienhypertexte"/>
          <w:rFonts w:ascii="Times New Roman" w:hAnsi="Times New Roman" w:cs="Times New Roman"/>
          <w:sz w:val="24"/>
          <w:szCs w:val="24"/>
        </w:rPr>
        <w:t xml:space="preserve">  </w:t>
      </w:r>
    </w:p>
    <w:p w:rsidR="009C3D43" w:rsidRPr="009E5BB1" w:rsidRDefault="009C3D43" w:rsidP="009E5BB1">
      <w:pPr>
        <w:pStyle w:val="Paragraphedeliste"/>
        <w:numPr>
          <w:ilvl w:val="0"/>
          <w:numId w:val="25"/>
        </w:numPr>
        <w:rPr>
          <w:rFonts w:ascii="Times New Roman" w:hAnsi="Times New Roman" w:cs="Times New Roman"/>
          <w:sz w:val="24"/>
          <w:szCs w:val="24"/>
        </w:rPr>
      </w:pPr>
      <w:r w:rsidRPr="009E5BB1">
        <w:rPr>
          <w:rFonts w:ascii="Times New Roman" w:hAnsi="Times New Roman" w:cs="Times New Roman"/>
          <w:sz w:val="24"/>
          <w:szCs w:val="24"/>
        </w:rPr>
        <w:fldChar w:fldCharType="end"/>
      </w:r>
      <w:hyperlink r:id="rId40" w:tgtFrame="_self" w:tooltip="" w:history="1">
        <w:r w:rsidRPr="009E5BB1">
          <w:rPr>
            <w:rStyle w:val="Lienhypertexte"/>
            <w:rFonts w:ascii="Times New Roman" w:hAnsi="Times New Roman" w:cs="Times New Roman"/>
            <w:sz w:val="24"/>
            <w:szCs w:val="24"/>
          </w:rPr>
          <w:t>L’énergie éolienne, une énergie renouvelable prometteuse</w:t>
        </w:r>
      </w:hyperlink>
    </w:p>
    <w:p w:rsidR="009C3D43" w:rsidRPr="009E5BB1" w:rsidRDefault="00174E28" w:rsidP="009E5BB1">
      <w:pPr>
        <w:pStyle w:val="Paragraphedeliste"/>
        <w:numPr>
          <w:ilvl w:val="0"/>
          <w:numId w:val="25"/>
        </w:numPr>
        <w:rPr>
          <w:rFonts w:ascii="Times New Roman" w:hAnsi="Times New Roman" w:cs="Times New Roman"/>
          <w:sz w:val="24"/>
          <w:szCs w:val="24"/>
        </w:rPr>
      </w:pPr>
      <w:hyperlink r:id="rId41" w:tgtFrame="_self" w:history="1">
        <w:r w:rsidR="009C3D43" w:rsidRPr="009E5BB1">
          <w:rPr>
            <w:rStyle w:val="Lienhypertexte"/>
            <w:rFonts w:ascii="Times New Roman" w:hAnsi="Times New Roman" w:cs="Times New Roman"/>
            <w:sz w:val="24"/>
            <w:szCs w:val="24"/>
          </w:rPr>
          <w:t>Comment ça marche l'énergie solaire ?</w:t>
        </w:r>
      </w:hyperlink>
    </w:p>
    <w:p w:rsidR="009C3D43" w:rsidRPr="009E5BB1" w:rsidRDefault="00174E28" w:rsidP="009E5BB1">
      <w:pPr>
        <w:pStyle w:val="Paragraphedeliste"/>
        <w:numPr>
          <w:ilvl w:val="0"/>
          <w:numId w:val="25"/>
        </w:numPr>
        <w:rPr>
          <w:rFonts w:ascii="Times New Roman" w:hAnsi="Times New Roman" w:cs="Times New Roman"/>
          <w:sz w:val="24"/>
          <w:szCs w:val="24"/>
        </w:rPr>
      </w:pPr>
      <w:hyperlink r:id="rId42" w:tgtFrame="_self" w:history="1">
        <w:r w:rsidR="009C3D43" w:rsidRPr="009E5BB1">
          <w:rPr>
            <w:rStyle w:val="Lienhypertexte"/>
            <w:rFonts w:ascii="Times New Roman" w:hAnsi="Times New Roman" w:cs="Times New Roman"/>
            <w:sz w:val="24"/>
            <w:szCs w:val="24"/>
          </w:rPr>
          <w:t>Comment ça marche la géothermie ?</w:t>
        </w:r>
      </w:hyperlink>
    </w:p>
    <w:p w:rsidR="009C3D43" w:rsidRPr="009E5BB1" w:rsidRDefault="00174E28" w:rsidP="009E5BB1">
      <w:pPr>
        <w:pStyle w:val="Paragraphedeliste"/>
        <w:numPr>
          <w:ilvl w:val="0"/>
          <w:numId w:val="25"/>
        </w:numPr>
        <w:rPr>
          <w:rFonts w:ascii="Times New Roman" w:hAnsi="Times New Roman" w:cs="Times New Roman"/>
          <w:sz w:val="24"/>
          <w:szCs w:val="24"/>
        </w:rPr>
      </w:pPr>
      <w:hyperlink r:id="rId43" w:tgtFrame="_self" w:history="1">
        <w:r w:rsidR="009C3D43" w:rsidRPr="009E5BB1">
          <w:rPr>
            <w:rStyle w:val="Lienhypertexte"/>
            <w:rFonts w:ascii="Times New Roman" w:hAnsi="Times New Roman" w:cs="Times New Roman"/>
            <w:sz w:val="24"/>
            <w:szCs w:val="24"/>
          </w:rPr>
          <w:t>Comment ça marche la biomasse ?</w:t>
        </w:r>
      </w:hyperlink>
    </w:p>
    <w:p w:rsidR="009C3D43" w:rsidRPr="009E5BB1" w:rsidRDefault="00174E28" w:rsidP="009E5BB1">
      <w:pPr>
        <w:pStyle w:val="Paragraphedeliste"/>
        <w:numPr>
          <w:ilvl w:val="0"/>
          <w:numId w:val="25"/>
        </w:numPr>
        <w:rPr>
          <w:rFonts w:ascii="Times New Roman" w:hAnsi="Times New Roman" w:cs="Times New Roman"/>
          <w:sz w:val="24"/>
          <w:szCs w:val="24"/>
        </w:rPr>
      </w:pPr>
      <w:hyperlink r:id="rId44" w:tgtFrame="_self" w:history="1">
        <w:r w:rsidR="009C3D43" w:rsidRPr="009E5BB1">
          <w:rPr>
            <w:rStyle w:val="Lienhypertexte"/>
            <w:rFonts w:ascii="Times New Roman" w:hAnsi="Times New Roman" w:cs="Times New Roman"/>
            <w:sz w:val="24"/>
            <w:szCs w:val="24"/>
          </w:rPr>
          <w:t>Comment ça marche la cogénération ?</w:t>
        </w:r>
      </w:hyperlink>
    </w:p>
    <w:p w:rsidR="009C3D43" w:rsidRPr="009E5BB1" w:rsidRDefault="009C3D43" w:rsidP="009E5BB1">
      <w:pPr>
        <w:rPr>
          <w:rFonts w:ascii="Times New Roman" w:hAnsi="Times New Roman" w:cs="Times New Roman"/>
          <w:sz w:val="24"/>
          <w:szCs w:val="24"/>
        </w:rPr>
      </w:pPr>
    </w:p>
    <w:sectPr w:rsidR="009C3D43" w:rsidRPr="009E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F05"/>
    <w:multiLevelType w:val="multilevel"/>
    <w:tmpl w:val="70B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6B29"/>
    <w:multiLevelType w:val="hybridMultilevel"/>
    <w:tmpl w:val="C2E2D25A"/>
    <w:lvl w:ilvl="0" w:tplc="BDC8458A">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293F92"/>
    <w:multiLevelType w:val="multilevel"/>
    <w:tmpl w:val="EB6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15CE8"/>
    <w:multiLevelType w:val="hybridMultilevel"/>
    <w:tmpl w:val="21062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E11DF1"/>
    <w:multiLevelType w:val="multilevel"/>
    <w:tmpl w:val="C1E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47482"/>
    <w:multiLevelType w:val="multilevel"/>
    <w:tmpl w:val="E09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130B5"/>
    <w:multiLevelType w:val="multilevel"/>
    <w:tmpl w:val="8E6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2198B"/>
    <w:multiLevelType w:val="multilevel"/>
    <w:tmpl w:val="3E62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E7B12"/>
    <w:multiLevelType w:val="hybridMultilevel"/>
    <w:tmpl w:val="6222337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327626CF"/>
    <w:multiLevelType w:val="hybridMultilevel"/>
    <w:tmpl w:val="0052BC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E809E1"/>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32B97"/>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DBC"/>
    <w:multiLevelType w:val="multilevel"/>
    <w:tmpl w:val="E52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E90959"/>
    <w:multiLevelType w:val="multilevel"/>
    <w:tmpl w:val="BB7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93C64"/>
    <w:multiLevelType w:val="multilevel"/>
    <w:tmpl w:val="ED8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BF0A73"/>
    <w:multiLevelType w:val="multilevel"/>
    <w:tmpl w:val="12F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587A9F"/>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E44233"/>
    <w:multiLevelType w:val="multilevel"/>
    <w:tmpl w:val="AAA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C31D5B"/>
    <w:multiLevelType w:val="multilevel"/>
    <w:tmpl w:val="A4AE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C7237"/>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0069F1"/>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4C4B34"/>
    <w:multiLevelType w:val="multilevel"/>
    <w:tmpl w:val="898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52B76"/>
    <w:multiLevelType w:val="multilevel"/>
    <w:tmpl w:val="18E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E561FE"/>
    <w:multiLevelType w:val="hybridMultilevel"/>
    <w:tmpl w:val="2AD2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B1F2667"/>
    <w:multiLevelType w:val="multilevel"/>
    <w:tmpl w:val="E75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E439B5"/>
    <w:multiLevelType w:val="multilevel"/>
    <w:tmpl w:val="0984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15"/>
  </w:num>
  <w:num w:numId="4">
    <w:abstractNumId w:val="4"/>
  </w:num>
  <w:num w:numId="5">
    <w:abstractNumId w:val="18"/>
  </w:num>
  <w:num w:numId="6">
    <w:abstractNumId w:val="12"/>
  </w:num>
  <w:num w:numId="7">
    <w:abstractNumId w:val="6"/>
  </w:num>
  <w:num w:numId="8">
    <w:abstractNumId w:val="7"/>
  </w:num>
  <w:num w:numId="9">
    <w:abstractNumId w:val="25"/>
  </w:num>
  <w:num w:numId="10">
    <w:abstractNumId w:val="13"/>
  </w:num>
  <w:num w:numId="11">
    <w:abstractNumId w:val="14"/>
  </w:num>
  <w:num w:numId="12">
    <w:abstractNumId w:val="2"/>
  </w:num>
  <w:num w:numId="13">
    <w:abstractNumId w:val="20"/>
  </w:num>
  <w:num w:numId="14">
    <w:abstractNumId w:val="0"/>
  </w:num>
  <w:num w:numId="15">
    <w:abstractNumId w:val="5"/>
  </w:num>
  <w:num w:numId="16">
    <w:abstractNumId w:val="21"/>
  </w:num>
  <w:num w:numId="17">
    <w:abstractNumId w:val="10"/>
  </w:num>
  <w:num w:numId="18">
    <w:abstractNumId w:val="11"/>
  </w:num>
  <w:num w:numId="19">
    <w:abstractNumId w:val="22"/>
  </w:num>
  <w:num w:numId="20">
    <w:abstractNumId w:val="23"/>
  </w:num>
  <w:num w:numId="21">
    <w:abstractNumId w:val="3"/>
  </w:num>
  <w:num w:numId="22">
    <w:abstractNumId w:val="8"/>
  </w:num>
  <w:num w:numId="23">
    <w:abstractNumId w:val="1"/>
  </w:num>
  <w:num w:numId="24">
    <w:abstractNumId w:val="9"/>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9C"/>
    <w:rsid w:val="00174E28"/>
    <w:rsid w:val="00711F9C"/>
    <w:rsid w:val="00894A56"/>
    <w:rsid w:val="009C3D43"/>
    <w:rsid w:val="009E5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C3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711F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11F9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11F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1F9C"/>
    <w:rPr>
      <w:color w:val="0000FF"/>
      <w:u w:val="single"/>
    </w:rPr>
  </w:style>
  <w:style w:type="character" w:customStyle="1" w:styleId="external-link">
    <w:name w:val="external-link"/>
    <w:basedOn w:val="Policepardfaut"/>
    <w:rsid w:val="00711F9C"/>
  </w:style>
  <w:style w:type="character" w:customStyle="1" w:styleId="teaser-title">
    <w:name w:val="teaser-title"/>
    <w:basedOn w:val="Policepardfaut"/>
    <w:rsid w:val="00711F9C"/>
  </w:style>
  <w:style w:type="paragraph" w:styleId="Textedebulles">
    <w:name w:val="Balloon Text"/>
    <w:basedOn w:val="Normal"/>
    <w:link w:val="TextedebullesCar"/>
    <w:uiPriority w:val="99"/>
    <w:semiHidden/>
    <w:unhideWhenUsed/>
    <w:rsid w:val="00711F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F9C"/>
    <w:rPr>
      <w:rFonts w:ascii="Tahoma" w:hAnsi="Tahoma" w:cs="Tahoma"/>
      <w:sz w:val="16"/>
      <w:szCs w:val="16"/>
    </w:rPr>
  </w:style>
  <w:style w:type="paragraph" w:styleId="Paragraphedeliste">
    <w:name w:val="List Paragraph"/>
    <w:basedOn w:val="Normal"/>
    <w:uiPriority w:val="34"/>
    <w:qFormat/>
    <w:rsid w:val="00711F9C"/>
    <w:pPr>
      <w:ind w:left="720"/>
      <w:contextualSpacing/>
    </w:pPr>
  </w:style>
  <w:style w:type="paragraph" w:customStyle="1" w:styleId="h2">
    <w:name w:val="h2"/>
    <w:basedOn w:val="Normal"/>
    <w:rsid w:val="009C3D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cea-code-variable">
    <w:name w:val="ms-rtestyle-cea-code-variable"/>
    <w:basedOn w:val="Policepardfaut"/>
    <w:rsid w:val="009C3D43"/>
  </w:style>
  <w:style w:type="character" w:customStyle="1" w:styleId="Titre1Car">
    <w:name w:val="Titre 1 Car"/>
    <w:basedOn w:val="Policepardfaut"/>
    <w:link w:val="Titre1"/>
    <w:uiPriority w:val="9"/>
    <w:rsid w:val="009C3D43"/>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9C3D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C3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711F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11F9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11F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1F9C"/>
    <w:rPr>
      <w:color w:val="0000FF"/>
      <w:u w:val="single"/>
    </w:rPr>
  </w:style>
  <w:style w:type="character" w:customStyle="1" w:styleId="external-link">
    <w:name w:val="external-link"/>
    <w:basedOn w:val="Policepardfaut"/>
    <w:rsid w:val="00711F9C"/>
  </w:style>
  <w:style w:type="character" w:customStyle="1" w:styleId="teaser-title">
    <w:name w:val="teaser-title"/>
    <w:basedOn w:val="Policepardfaut"/>
    <w:rsid w:val="00711F9C"/>
  </w:style>
  <w:style w:type="paragraph" w:styleId="Textedebulles">
    <w:name w:val="Balloon Text"/>
    <w:basedOn w:val="Normal"/>
    <w:link w:val="TextedebullesCar"/>
    <w:uiPriority w:val="99"/>
    <w:semiHidden/>
    <w:unhideWhenUsed/>
    <w:rsid w:val="00711F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F9C"/>
    <w:rPr>
      <w:rFonts w:ascii="Tahoma" w:hAnsi="Tahoma" w:cs="Tahoma"/>
      <w:sz w:val="16"/>
      <w:szCs w:val="16"/>
    </w:rPr>
  </w:style>
  <w:style w:type="paragraph" w:styleId="Paragraphedeliste">
    <w:name w:val="List Paragraph"/>
    <w:basedOn w:val="Normal"/>
    <w:uiPriority w:val="34"/>
    <w:qFormat/>
    <w:rsid w:val="00711F9C"/>
    <w:pPr>
      <w:ind w:left="720"/>
      <w:contextualSpacing/>
    </w:pPr>
  </w:style>
  <w:style w:type="paragraph" w:customStyle="1" w:styleId="h2">
    <w:name w:val="h2"/>
    <w:basedOn w:val="Normal"/>
    <w:rsid w:val="009C3D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cea-code-variable">
    <w:name w:val="ms-rtestyle-cea-code-variable"/>
    <w:basedOn w:val="Policepardfaut"/>
    <w:rsid w:val="009C3D43"/>
  </w:style>
  <w:style w:type="character" w:customStyle="1" w:styleId="Titre1Car">
    <w:name w:val="Titre 1 Car"/>
    <w:basedOn w:val="Policepardfaut"/>
    <w:link w:val="Titre1"/>
    <w:uiPriority w:val="9"/>
    <w:rsid w:val="009C3D43"/>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9C3D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358643">
          <w:marLeft w:val="0"/>
          <w:marRight w:val="0"/>
          <w:marTop w:val="0"/>
          <w:marBottom w:val="0"/>
          <w:divBdr>
            <w:top w:val="none" w:sz="0" w:space="0" w:color="auto"/>
            <w:left w:val="none" w:sz="0" w:space="0" w:color="auto"/>
            <w:bottom w:val="none" w:sz="0" w:space="0" w:color="auto"/>
            <w:right w:val="none" w:sz="0" w:space="0" w:color="auto"/>
          </w:divBdr>
          <w:divsChild>
            <w:div w:id="386343643">
              <w:marLeft w:val="0"/>
              <w:marRight w:val="0"/>
              <w:marTop w:val="0"/>
              <w:marBottom w:val="0"/>
              <w:divBdr>
                <w:top w:val="none" w:sz="0" w:space="0" w:color="auto"/>
                <w:left w:val="none" w:sz="0" w:space="0" w:color="auto"/>
                <w:bottom w:val="none" w:sz="0" w:space="0" w:color="auto"/>
                <w:right w:val="none" w:sz="0" w:space="0" w:color="auto"/>
              </w:divBdr>
              <w:divsChild>
                <w:div w:id="588344949">
                  <w:marLeft w:val="0"/>
                  <w:marRight w:val="0"/>
                  <w:marTop w:val="0"/>
                  <w:marBottom w:val="0"/>
                  <w:divBdr>
                    <w:top w:val="none" w:sz="0" w:space="0" w:color="auto"/>
                    <w:left w:val="none" w:sz="0" w:space="0" w:color="auto"/>
                    <w:bottom w:val="none" w:sz="0" w:space="0" w:color="auto"/>
                    <w:right w:val="none" w:sz="0" w:space="0" w:color="auto"/>
                  </w:divBdr>
                </w:div>
              </w:divsChild>
            </w:div>
            <w:div w:id="9469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6580">
      <w:bodyDiv w:val="1"/>
      <w:marLeft w:val="0"/>
      <w:marRight w:val="0"/>
      <w:marTop w:val="0"/>
      <w:marBottom w:val="0"/>
      <w:divBdr>
        <w:top w:val="none" w:sz="0" w:space="0" w:color="auto"/>
        <w:left w:val="none" w:sz="0" w:space="0" w:color="auto"/>
        <w:bottom w:val="none" w:sz="0" w:space="0" w:color="auto"/>
        <w:right w:val="none" w:sz="0" w:space="0" w:color="auto"/>
      </w:divBdr>
      <w:divsChild>
        <w:div w:id="1049113151">
          <w:marLeft w:val="0"/>
          <w:marRight w:val="0"/>
          <w:marTop w:val="0"/>
          <w:marBottom w:val="0"/>
          <w:divBdr>
            <w:top w:val="none" w:sz="0" w:space="0" w:color="auto"/>
            <w:left w:val="none" w:sz="0" w:space="0" w:color="auto"/>
            <w:bottom w:val="none" w:sz="0" w:space="0" w:color="auto"/>
            <w:right w:val="none" w:sz="0" w:space="0" w:color="auto"/>
          </w:divBdr>
          <w:divsChild>
            <w:div w:id="1299726309">
              <w:marLeft w:val="0"/>
              <w:marRight w:val="0"/>
              <w:marTop w:val="0"/>
              <w:marBottom w:val="0"/>
              <w:divBdr>
                <w:top w:val="none" w:sz="0" w:space="0" w:color="auto"/>
                <w:left w:val="none" w:sz="0" w:space="0" w:color="auto"/>
                <w:bottom w:val="none" w:sz="0" w:space="0" w:color="auto"/>
                <w:right w:val="none" w:sz="0" w:space="0" w:color="auto"/>
              </w:divBdr>
            </w:div>
            <w:div w:id="482627605">
              <w:marLeft w:val="0"/>
              <w:marRight w:val="0"/>
              <w:marTop w:val="0"/>
              <w:marBottom w:val="0"/>
              <w:divBdr>
                <w:top w:val="none" w:sz="0" w:space="0" w:color="auto"/>
                <w:left w:val="none" w:sz="0" w:space="0" w:color="auto"/>
                <w:bottom w:val="none" w:sz="0" w:space="0" w:color="auto"/>
                <w:right w:val="none" w:sz="0" w:space="0" w:color="auto"/>
              </w:divBdr>
            </w:div>
            <w:div w:id="376903410">
              <w:marLeft w:val="0"/>
              <w:marRight w:val="0"/>
              <w:marTop w:val="0"/>
              <w:marBottom w:val="0"/>
              <w:divBdr>
                <w:top w:val="none" w:sz="0" w:space="0" w:color="auto"/>
                <w:left w:val="none" w:sz="0" w:space="0" w:color="auto"/>
                <w:bottom w:val="none" w:sz="0" w:space="0" w:color="auto"/>
                <w:right w:val="none" w:sz="0" w:space="0" w:color="auto"/>
              </w:divBdr>
              <w:divsChild>
                <w:div w:id="9577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287">
          <w:marLeft w:val="0"/>
          <w:marRight w:val="0"/>
          <w:marTop w:val="0"/>
          <w:marBottom w:val="0"/>
          <w:divBdr>
            <w:top w:val="none" w:sz="0" w:space="0" w:color="auto"/>
            <w:left w:val="none" w:sz="0" w:space="0" w:color="auto"/>
            <w:bottom w:val="none" w:sz="0" w:space="0" w:color="auto"/>
            <w:right w:val="none" w:sz="0" w:space="0" w:color="auto"/>
          </w:divBdr>
        </w:div>
        <w:div w:id="1060249437">
          <w:marLeft w:val="0"/>
          <w:marRight w:val="0"/>
          <w:marTop w:val="0"/>
          <w:marBottom w:val="0"/>
          <w:divBdr>
            <w:top w:val="none" w:sz="0" w:space="0" w:color="auto"/>
            <w:left w:val="none" w:sz="0" w:space="0" w:color="auto"/>
            <w:bottom w:val="none" w:sz="0" w:space="0" w:color="auto"/>
            <w:right w:val="none" w:sz="0" w:space="0" w:color="auto"/>
          </w:divBdr>
          <w:divsChild>
            <w:div w:id="961692054">
              <w:marLeft w:val="0"/>
              <w:marRight w:val="0"/>
              <w:marTop w:val="0"/>
              <w:marBottom w:val="0"/>
              <w:divBdr>
                <w:top w:val="none" w:sz="0" w:space="0" w:color="auto"/>
                <w:left w:val="none" w:sz="0" w:space="0" w:color="auto"/>
                <w:bottom w:val="none" w:sz="0" w:space="0" w:color="auto"/>
                <w:right w:val="none" w:sz="0" w:space="0" w:color="auto"/>
              </w:divBdr>
            </w:div>
          </w:divsChild>
        </w:div>
        <w:div w:id="810830051">
          <w:marLeft w:val="0"/>
          <w:marRight w:val="0"/>
          <w:marTop w:val="0"/>
          <w:marBottom w:val="0"/>
          <w:divBdr>
            <w:top w:val="none" w:sz="0" w:space="0" w:color="auto"/>
            <w:left w:val="none" w:sz="0" w:space="0" w:color="auto"/>
            <w:bottom w:val="none" w:sz="0" w:space="0" w:color="auto"/>
            <w:right w:val="none" w:sz="0" w:space="0" w:color="auto"/>
          </w:divBdr>
          <w:divsChild>
            <w:div w:id="1798598048">
              <w:marLeft w:val="0"/>
              <w:marRight w:val="0"/>
              <w:marTop w:val="0"/>
              <w:marBottom w:val="0"/>
              <w:divBdr>
                <w:top w:val="none" w:sz="0" w:space="0" w:color="auto"/>
                <w:left w:val="none" w:sz="0" w:space="0" w:color="auto"/>
                <w:bottom w:val="none" w:sz="0" w:space="0" w:color="auto"/>
                <w:right w:val="none" w:sz="0" w:space="0" w:color="auto"/>
              </w:divBdr>
            </w:div>
          </w:divsChild>
        </w:div>
        <w:div w:id="1392844122">
          <w:marLeft w:val="0"/>
          <w:marRight w:val="0"/>
          <w:marTop w:val="0"/>
          <w:marBottom w:val="0"/>
          <w:divBdr>
            <w:top w:val="none" w:sz="0" w:space="0" w:color="auto"/>
            <w:left w:val="none" w:sz="0" w:space="0" w:color="auto"/>
            <w:bottom w:val="none" w:sz="0" w:space="0" w:color="auto"/>
            <w:right w:val="none" w:sz="0" w:space="0" w:color="auto"/>
          </w:divBdr>
          <w:divsChild>
            <w:div w:id="1763449039">
              <w:marLeft w:val="0"/>
              <w:marRight w:val="0"/>
              <w:marTop w:val="0"/>
              <w:marBottom w:val="0"/>
              <w:divBdr>
                <w:top w:val="none" w:sz="0" w:space="0" w:color="auto"/>
                <w:left w:val="none" w:sz="0" w:space="0" w:color="auto"/>
                <w:bottom w:val="none" w:sz="0" w:space="0" w:color="auto"/>
                <w:right w:val="none" w:sz="0" w:space="0" w:color="auto"/>
              </w:divBdr>
            </w:div>
          </w:divsChild>
        </w:div>
        <w:div w:id="1910925225">
          <w:marLeft w:val="0"/>
          <w:marRight w:val="0"/>
          <w:marTop w:val="0"/>
          <w:marBottom w:val="0"/>
          <w:divBdr>
            <w:top w:val="none" w:sz="0" w:space="0" w:color="auto"/>
            <w:left w:val="none" w:sz="0" w:space="0" w:color="auto"/>
            <w:bottom w:val="none" w:sz="0" w:space="0" w:color="auto"/>
            <w:right w:val="none" w:sz="0" w:space="0" w:color="auto"/>
          </w:divBdr>
          <w:divsChild>
            <w:div w:id="1885750917">
              <w:marLeft w:val="0"/>
              <w:marRight w:val="0"/>
              <w:marTop w:val="0"/>
              <w:marBottom w:val="0"/>
              <w:divBdr>
                <w:top w:val="none" w:sz="0" w:space="0" w:color="auto"/>
                <w:left w:val="none" w:sz="0" w:space="0" w:color="auto"/>
                <w:bottom w:val="none" w:sz="0" w:space="0" w:color="auto"/>
                <w:right w:val="none" w:sz="0" w:space="0" w:color="auto"/>
              </w:divBdr>
            </w:div>
          </w:divsChild>
        </w:div>
        <w:div w:id="409738736">
          <w:marLeft w:val="0"/>
          <w:marRight w:val="0"/>
          <w:marTop w:val="0"/>
          <w:marBottom w:val="0"/>
          <w:divBdr>
            <w:top w:val="none" w:sz="0" w:space="0" w:color="auto"/>
            <w:left w:val="none" w:sz="0" w:space="0" w:color="auto"/>
            <w:bottom w:val="none" w:sz="0" w:space="0" w:color="auto"/>
            <w:right w:val="none" w:sz="0" w:space="0" w:color="auto"/>
          </w:divBdr>
          <w:divsChild>
            <w:div w:id="633947762">
              <w:marLeft w:val="0"/>
              <w:marRight w:val="0"/>
              <w:marTop w:val="0"/>
              <w:marBottom w:val="0"/>
              <w:divBdr>
                <w:top w:val="none" w:sz="0" w:space="0" w:color="auto"/>
                <w:left w:val="none" w:sz="0" w:space="0" w:color="auto"/>
                <w:bottom w:val="none" w:sz="0" w:space="0" w:color="auto"/>
                <w:right w:val="none" w:sz="0" w:space="0" w:color="auto"/>
              </w:divBdr>
            </w:div>
            <w:div w:id="283968790">
              <w:marLeft w:val="0"/>
              <w:marRight w:val="0"/>
              <w:marTop w:val="0"/>
              <w:marBottom w:val="0"/>
              <w:divBdr>
                <w:top w:val="none" w:sz="0" w:space="0" w:color="auto"/>
                <w:left w:val="none" w:sz="0" w:space="0" w:color="auto"/>
                <w:bottom w:val="none" w:sz="0" w:space="0" w:color="auto"/>
                <w:right w:val="none" w:sz="0" w:space="0" w:color="auto"/>
              </w:divBdr>
            </w:div>
          </w:divsChild>
        </w:div>
        <w:div w:id="1874269779">
          <w:marLeft w:val="0"/>
          <w:marRight w:val="0"/>
          <w:marTop w:val="0"/>
          <w:marBottom w:val="0"/>
          <w:divBdr>
            <w:top w:val="none" w:sz="0" w:space="0" w:color="auto"/>
            <w:left w:val="none" w:sz="0" w:space="0" w:color="auto"/>
            <w:bottom w:val="none" w:sz="0" w:space="0" w:color="auto"/>
            <w:right w:val="none" w:sz="0" w:space="0" w:color="auto"/>
          </w:divBdr>
        </w:div>
        <w:div w:id="1462110709">
          <w:marLeft w:val="0"/>
          <w:marRight w:val="0"/>
          <w:marTop w:val="0"/>
          <w:marBottom w:val="0"/>
          <w:divBdr>
            <w:top w:val="none" w:sz="0" w:space="0" w:color="auto"/>
            <w:left w:val="none" w:sz="0" w:space="0" w:color="auto"/>
            <w:bottom w:val="none" w:sz="0" w:space="0" w:color="auto"/>
            <w:right w:val="none" w:sz="0" w:space="0" w:color="auto"/>
          </w:divBdr>
          <w:divsChild>
            <w:div w:id="179855996">
              <w:marLeft w:val="0"/>
              <w:marRight w:val="0"/>
              <w:marTop w:val="0"/>
              <w:marBottom w:val="0"/>
              <w:divBdr>
                <w:top w:val="none" w:sz="0" w:space="0" w:color="auto"/>
                <w:left w:val="none" w:sz="0" w:space="0" w:color="auto"/>
                <w:bottom w:val="none" w:sz="0" w:space="0" w:color="auto"/>
                <w:right w:val="none" w:sz="0" w:space="0" w:color="auto"/>
              </w:divBdr>
            </w:div>
          </w:divsChild>
        </w:div>
        <w:div w:id="83259583">
          <w:marLeft w:val="0"/>
          <w:marRight w:val="0"/>
          <w:marTop w:val="0"/>
          <w:marBottom w:val="0"/>
          <w:divBdr>
            <w:top w:val="none" w:sz="0" w:space="0" w:color="auto"/>
            <w:left w:val="none" w:sz="0" w:space="0" w:color="auto"/>
            <w:bottom w:val="none" w:sz="0" w:space="0" w:color="auto"/>
            <w:right w:val="none" w:sz="0" w:space="0" w:color="auto"/>
          </w:divBdr>
        </w:div>
        <w:div w:id="1771780248">
          <w:marLeft w:val="0"/>
          <w:marRight w:val="0"/>
          <w:marTop w:val="0"/>
          <w:marBottom w:val="0"/>
          <w:divBdr>
            <w:top w:val="none" w:sz="0" w:space="0" w:color="auto"/>
            <w:left w:val="none" w:sz="0" w:space="0" w:color="auto"/>
            <w:bottom w:val="none" w:sz="0" w:space="0" w:color="auto"/>
            <w:right w:val="none" w:sz="0" w:space="0" w:color="auto"/>
          </w:divBdr>
        </w:div>
        <w:div w:id="945504742">
          <w:marLeft w:val="0"/>
          <w:marRight w:val="0"/>
          <w:marTop w:val="0"/>
          <w:marBottom w:val="0"/>
          <w:divBdr>
            <w:top w:val="none" w:sz="0" w:space="0" w:color="auto"/>
            <w:left w:val="none" w:sz="0" w:space="0" w:color="auto"/>
            <w:bottom w:val="none" w:sz="0" w:space="0" w:color="auto"/>
            <w:right w:val="none" w:sz="0" w:space="0" w:color="auto"/>
          </w:divBdr>
        </w:div>
        <w:div w:id="802192870">
          <w:marLeft w:val="0"/>
          <w:marRight w:val="0"/>
          <w:marTop w:val="0"/>
          <w:marBottom w:val="0"/>
          <w:divBdr>
            <w:top w:val="none" w:sz="0" w:space="0" w:color="auto"/>
            <w:left w:val="none" w:sz="0" w:space="0" w:color="auto"/>
            <w:bottom w:val="none" w:sz="0" w:space="0" w:color="auto"/>
            <w:right w:val="none" w:sz="0" w:space="0" w:color="auto"/>
          </w:divBdr>
        </w:div>
      </w:divsChild>
    </w:div>
    <w:div w:id="1015423326">
      <w:bodyDiv w:val="1"/>
      <w:marLeft w:val="0"/>
      <w:marRight w:val="0"/>
      <w:marTop w:val="0"/>
      <w:marBottom w:val="0"/>
      <w:divBdr>
        <w:top w:val="none" w:sz="0" w:space="0" w:color="auto"/>
        <w:left w:val="none" w:sz="0" w:space="0" w:color="auto"/>
        <w:bottom w:val="none" w:sz="0" w:space="0" w:color="auto"/>
        <w:right w:val="none" w:sz="0" w:space="0" w:color="auto"/>
      </w:divBdr>
      <w:divsChild>
        <w:div w:id="788233526">
          <w:marLeft w:val="0"/>
          <w:marRight w:val="0"/>
          <w:marTop w:val="0"/>
          <w:marBottom w:val="0"/>
          <w:divBdr>
            <w:top w:val="none" w:sz="0" w:space="0" w:color="auto"/>
            <w:left w:val="none" w:sz="0" w:space="0" w:color="auto"/>
            <w:bottom w:val="none" w:sz="0" w:space="0" w:color="auto"/>
            <w:right w:val="none" w:sz="0" w:space="0" w:color="auto"/>
          </w:divBdr>
          <w:divsChild>
            <w:div w:id="1578319000">
              <w:marLeft w:val="0"/>
              <w:marRight w:val="0"/>
              <w:marTop w:val="0"/>
              <w:marBottom w:val="0"/>
              <w:divBdr>
                <w:top w:val="none" w:sz="0" w:space="0" w:color="auto"/>
                <w:left w:val="none" w:sz="0" w:space="0" w:color="auto"/>
                <w:bottom w:val="none" w:sz="0" w:space="0" w:color="auto"/>
                <w:right w:val="none" w:sz="0" w:space="0" w:color="auto"/>
              </w:divBdr>
              <w:divsChild>
                <w:div w:id="1960839598">
                  <w:marLeft w:val="0"/>
                  <w:marRight w:val="0"/>
                  <w:marTop w:val="0"/>
                  <w:marBottom w:val="0"/>
                  <w:divBdr>
                    <w:top w:val="none" w:sz="0" w:space="0" w:color="auto"/>
                    <w:left w:val="none" w:sz="0" w:space="0" w:color="auto"/>
                    <w:bottom w:val="none" w:sz="0" w:space="0" w:color="auto"/>
                    <w:right w:val="none" w:sz="0" w:space="0" w:color="auto"/>
                  </w:divBdr>
                </w:div>
              </w:divsChild>
            </w:div>
            <w:div w:id="5207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economie/emploi/metiers/agriculture/des-metiers-pour-demain-eleveurs-d-insectes_2640342.html" TargetMode="External"/><Relationship Id="rId13" Type="http://schemas.openxmlformats.org/officeDocument/2006/relationships/hyperlink" Target="http://https/www.youtube.com/watch?v=S8mWc7lQPFc" TargetMode="External"/><Relationship Id="rId18" Type="http://schemas.openxmlformats.org/officeDocument/2006/relationships/hyperlink" Target="https://www.youtube.com/watch?v=WP5-4iqmxeo" TargetMode="External"/><Relationship Id="rId26" Type="http://schemas.openxmlformats.org/officeDocument/2006/relationships/hyperlink" Target="https://www.youtube.com/watch?v=X-p0vs-Fi3s" TargetMode="External"/><Relationship Id="rId39" Type="http://schemas.openxmlformats.org/officeDocument/2006/relationships/hyperlink" Target="http://energiepourdemain.fr/" TargetMode="External"/><Relationship Id="rId3" Type="http://schemas.microsoft.com/office/2007/relationships/stylesWithEffects" Target="stylesWithEffects.xml"/><Relationship Id="rId21" Type="http://schemas.openxmlformats.org/officeDocument/2006/relationships/hyperlink" Target="https://www.youtube.com/watch?v=gVvfmiB4CnU" TargetMode="External"/><Relationship Id="rId34" Type="http://schemas.openxmlformats.org/officeDocument/2006/relationships/hyperlink" Target="http://www.educasources.education.fr/selection-detail-159606.html" TargetMode="External"/><Relationship Id="rId42" Type="http://schemas.openxmlformats.org/officeDocument/2006/relationships/hyperlink" Target="https://www.mtaterre.fr/dossiers/comment-ca-marche-la-geothermie" TargetMode="External"/><Relationship Id="rId7" Type="http://schemas.openxmlformats.org/officeDocument/2006/relationships/hyperlink" Target="https://www.20minutes.fr/gastronomie/2290003-20180619-lyon-steaks-insectes-font-mouche-dernier-salon-entrepreneurs" TargetMode="External"/><Relationship Id="rId12" Type="http://schemas.openxmlformats.org/officeDocument/2006/relationships/hyperlink" Target="https://www.youtube.com/watch?v=0miViPLulII" TargetMode="External"/><Relationship Id="rId17" Type="http://schemas.openxmlformats.org/officeDocument/2006/relationships/hyperlink" Target="https://www.youtube.com/watch?v=xLs_wZIWrXw" TargetMode="External"/><Relationship Id="rId25" Type="http://schemas.openxmlformats.org/officeDocument/2006/relationships/hyperlink" Target="https://www.youtube.com/watch?v=SJIiyMIa83U" TargetMode="External"/><Relationship Id="rId33" Type="http://schemas.openxmlformats.org/officeDocument/2006/relationships/hyperlink" Target="http://www.cea.fr/comprendre/Pages/energie.aspx" TargetMode="External"/><Relationship Id="rId38" Type="http://schemas.openxmlformats.org/officeDocument/2006/relationships/hyperlink" Target="http://www.japprends-lenergie.fr/ressources/les-ressources/par-niveau/lyce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ddvUu39Ss8c" TargetMode="External"/><Relationship Id="rId20" Type="http://schemas.openxmlformats.org/officeDocument/2006/relationships/hyperlink" Target="https://www.youtube.com/watch?v=Lzp0j7QX6BQ" TargetMode="External"/><Relationship Id="rId29" Type="http://schemas.openxmlformats.org/officeDocument/2006/relationships/hyperlink" Target="https://www.youtube.com/watch?v=qxDsK8Ay6vg" TargetMode="External"/><Relationship Id="rId41" Type="http://schemas.openxmlformats.org/officeDocument/2006/relationships/hyperlink" Target="https://www.mtaterre.fr/dossiers/comment-ca-marche-lenergie-solaire" TargetMode="External"/><Relationship Id="rId1" Type="http://schemas.openxmlformats.org/officeDocument/2006/relationships/numbering" Target="numbering.xml"/><Relationship Id="rId6" Type="http://schemas.openxmlformats.org/officeDocument/2006/relationships/hyperlink" Target="http://https/next.liberation.fr/culture/2017/08/02/pourquoi-mange-t-on-des-insectes_1587789" TargetMode="External"/><Relationship Id="rId11" Type="http://schemas.openxmlformats.org/officeDocument/2006/relationships/hyperlink" Target="https://www.youtube.com/watch?v=p3RIzn8h_k0" TargetMode="External"/><Relationship Id="rId24" Type="http://schemas.openxmlformats.org/officeDocument/2006/relationships/hyperlink" Target="https://www.youtube.com/watch?v=kLTiPG6hteI" TargetMode="External"/><Relationship Id="rId32" Type="http://schemas.openxmlformats.org/officeDocument/2006/relationships/hyperlink" Target="http://www.cea.fr/comprendre/enseignants/Pages/ressources-pedagogiques/lycee.aspx" TargetMode="External"/><Relationship Id="rId37" Type="http://schemas.openxmlformats.org/officeDocument/2006/relationships/hyperlink" Target="https://www.planete-energies.com/fr?gclid=Cj0KCQjw3KzdBRDWARIsAIJ8TMTW18us0XlYrQ2hHiJnFt3FrCHMeoGtH9uam9_nldnBKCVoQAtypykaAp5QEALw_wcB&amp;gclsrc=aw.ds" TargetMode="External"/><Relationship Id="rId40" Type="http://schemas.openxmlformats.org/officeDocument/2006/relationships/hyperlink" Target="https://www.mtaterre.fr/dossiers/comment-ca-marche-lenergie-eolienn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IhyGAHqZeyk" TargetMode="External"/><Relationship Id="rId23" Type="http://schemas.openxmlformats.org/officeDocument/2006/relationships/hyperlink" Target="https://www.youtube.com/watch?v=tno8jaYk1oo" TargetMode="External"/><Relationship Id="rId28" Type="http://schemas.openxmlformats.org/officeDocument/2006/relationships/hyperlink" Target="https://www.youtube.com/watch?v=LqPzAgOWThM" TargetMode="External"/><Relationship Id="rId36" Type="http://schemas.openxmlformats.org/officeDocument/2006/relationships/hyperlink" Target="http://www.pactes-energie.org/outils-pedagogiques/fiches-pedagogiques/" TargetMode="External"/><Relationship Id="rId10" Type="http://schemas.openxmlformats.org/officeDocument/2006/relationships/hyperlink" Target="https://www.youtube.com/watch?v=iK8OgfTu5uQ" TargetMode="External"/><Relationship Id="rId19" Type="http://schemas.openxmlformats.org/officeDocument/2006/relationships/hyperlink" Target="https://www.youtube.com/watch?v=8NG5DlTtsXc" TargetMode="External"/><Relationship Id="rId31" Type="http://schemas.openxmlformats.org/officeDocument/2006/relationships/hyperlink" Target="https://canope.ac-amiens.fr/edd/" TargetMode="External"/><Relationship Id="rId44" Type="http://schemas.openxmlformats.org/officeDocument/2006/relationships/hyperlink" Target="https://www.mtaterre.fr/dossiers/comment-ca-marche-la-cogeneration" TargetMode="External"/><Relationship Id="rId4" Type="http://schemas.openxmlformats.org/officeDocument/2006/relationships/settings" Target="settings.xml"/><Relationship Id="rId9" Type="http://schemas.openxmlformats.org/officeDocument/2006/relationships/hyperlink" Target="https://www.youtube.com/watch?v=yCypHx1Agbw" TargetMode="External"/><Relationship Id="rId14" Type="http://schemas.openxmlformats.org/officeDocument/2006/relationships/hyperlink" Target="https://www.youtube.com/watch?v=qtKTvZrTQSY" TargetMode="External"/><Relationship Id="rId22" Type="http://schemas.openxmlformats.org/officeDocument/2006/relationships/hyperlink" Target="https://www.youtube.com/watch?v=EjFs_mMblhM" TargetMode="External"/><Relationship Id="rId27" Type="http://schemas.openxmlformats.org/officeDocument/2006/relationships/hyperlink" Target="https://www.youtube.com/watch?v=kAkVBXXpIJI" TargetMode="External"/><Relationship Id="rId30" Type="http://schemas.openxmlformats.org/officeDocument/2006/relationships/hyperlink" Target="https://canope.ac-amiens.fr/edd/" TargetMode="External"/><Relationship Id="rId35" Type="http://schemas.openxmlformats.org/officeDocument/2006/relationships/hyperlink" Target="http://www.explorateurs-energie.com/" TargetMode="External"/><Relationship Id="rId43" Type="http://schemas.openxmlformats.org/officeDocument/2006/relationships/hyperlink" Target="https://www.mtaterre.fr/dossiers/comment-ca-marche-la-bioma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6411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Rabatel Jean pierre</dc:creator>
  <cp:lastModifiedBy>Rabatel Jean-Pierre</cp:lastModifiedBy>
  <cp:revision>2</cp:revision>
  <dcterms:created xsi:type="dcterms:W3CDTF">2020-05-20T09:46:00Z</dcterms:created>
  <dcterms:modified xsi:type="dcterms:W3CDTF">2020-05-20T09:46:00Z</dcterms:modified>
</cp:coreProperties>
</file>